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59B4" w:rsidRDefault="00F059B4" w14:paraId="3BEA15E5" w14:textId="77777777">
      <w:pPr>
        <w:pStyle w:val="Corpotesto"/>
        <w:spacing w:before="5"/>
        <w:rPr>
          <w:rFonts w:ascii="Times New Roman"/>
          <w:sz w:val="25"/>
        </w:rPr>
      </w:pPr>
    </w:p>
    <w:p w:rsidR="00F059B4" w:rsidRDefault="0094466C" w14:paraId="1E56D3DC" w14:textId="77777777">
      <w:pPr>
        <w:pStyle w:val="Titolo"/>
        <w:spacing w:before="47" w:line="313" w:lineRule="exact"/>
      </w:pPr>
      <w:r>
        <w:t>Protocollo</w:t>
      </w:r>
      <w:r>
        <w:rPr>
          <w:spacing w:val="-9"/>
        </w:rPr>
        <w:t xml:space="preserve"> </w:t>
      </w:r>
      <w:r>
        <w:t>sicurezza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l’attuazione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progetti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cooperazione</w:t>
      </w:r>
    </w:p>
    <w:p w:rsidR="00F059B4" w:rsidRDefault="0094466C" w14:paraId="040A6C1A" w14:textId="022A5BA2">
      <w:pPr>
        <w:pStyle w:val="Titolo"/>
        <w:ind w:left="527"/>
      </w:pP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Organizzazioni</w:t>
      </w:r>
      <w:r>
        <w:rPr>
          <w:spacing w:val="-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Civile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lucro</w:t>
      </w:r>
      <w:r>
        <w:rPr>
          <w:spacing w:val="-5"/>
        </w:rPr>
        <w:t xml:space="preserve"> </w:t>
      </w:r>
      <w:r>
        <w:t>(OSC)</w:t>
      </w:r>
      <w:r>
        <w:rPr>
          <w:spacing w:val="-55"/>
        </w:rPr>
        <w:t xml:space="preserve"> </w:t>
      </w:r>
      <w:r>
        <w:t>in</w:t>
      </w:r>
      <w:r>
        <w:rPr>
          <w:spacing w:val="-5"/>
        </w:rPr>
        <w:t xml:space="preserve"> </w:t>
      </w:r>
      <w:r w:rsidR="008C62E8">
        <w:rPr>
          <w:color w:val="0000FF"/>
        </w:rPr>
        <w:t>[…]</w:t>
      </w:r>
    </w:p>
    <w:p w:rsidR="002B0CF2" w:rsidRDefault="002B0CF2" w14:paraId="64E9FC64" w14:textId="56A1FC48">
      <w:pPr>
        <w:pStyle w:val="Titolo"/>
        <w:ind w:left="527"/>
      </w:pPr>
      <w:r w:rsidR="002B0CF2">
        <w:rPr/>
        <w:t xml:space="preserve">tra </w:t>
      </w:r>
      <w:r w:rsidRPr="3BF34990" w:rsidR="002B0CF2">
        <w:rPr>
          <w:color w:val="0000FF"/>
        </w:rPr>
        <w:t>Ambasciata</w:t>
      </w:r>
      <w:r w:rsidRPr="3BF34990" w:rsidR="002B0CF2">
        <w:rPr>
          <w:color w:val="0000FF"/>
        </w:rPr>
        <w:t xml:space="preserve"> d’Italia in […]</w:t>
      </w:r>
      <w:r w:rsidRPr="3BF34990" w:rsidR="002B0CF2">
        <w:rPr>
          <w:color w:val="0000FF"/>
        </w:rPr>
        <w:t xml:space="preserve"> </w:t>
      </w:r>
      <w:r w:rsidR="002B0CF2">
        <w:rPr/>
        <w:t xml:space="preserve">e l’OSC </w:t>
      </w:r>
      <w:r w:rsidRPr="3BF34990" w:rsidR="002B0CF2">
        <w:rPr>
          <w:color w:val="0000FF"/>
        </w:rPr>
        <w:t>[…]</w:t>
      </w:r>
      <w:r w:rsidR="002B0CF2">
        <w:rPr/>
        <w:t xml:space="preserve"> operante in </w:t>
      </w:r>
      <w:r w:rsidRPr="3BF34990" w:rsidR="002B0CF2">
        <w:rPr>
          <w:color w:val="0000FF"/>
        </w:rPr>
        <w:t>[…]</w:t>
      </w:r>
    </w:p>
    <w:p w:rsidR="00340D98" w:rsidP="00EA00FC" w:rsidRDefault="00340D98" w14:paraId="097B95DE" w14:textId="77777777">
      <w:pPr>
        <w:pStyle w:val="Corpotesto"/>
        <w:ind w:right="-21"/>
        <w:jc w:val="both"/>
      </w:pPr>
    </w:p>
    <w:p w:rsidR="00F059B4" w:rsidP="00EA00FC" w:rsidRDefault="0094466C" w14:paraId="59366D75" w14:textId="45D62560">
      <w:pPr>
        <w:pStyle w:val="Corpotesto"/>
        <w:ind w:right="-21"/>
        <w:jc w:val="both"/>
      </w:pPr>
      <w:r>
        <w:t>In riferimento alle modalità operative di attuazione di progetti di cooperazione finanziati dal Governo</w:t>
      </w:r>
      <w:r>
        <w:rPr>
          <w:spacing w:val="1"/>
        </w:rPr>
        <w:t xml:space="preserve"> </w:t>
      </w:r>
      <w:r>
        <w:t>italiano in</w:t>
      </w:r>
      <w:r w:rsidR="008C62E8">
        <w:t xml:space="preserve"> </w:t>
      </w:r>
      <w:r w:rsidRPr="002B0CF2" w:rsidR="008C62E8">
        <w:rPr>
          <w:color w:val="0000FF"/>
        </w:rPr>
        <w:t>[…]</w:t>
      </w:r>
      <w:r>
        <w:t xml:space="preserve">, si specificano di seguito gli accordi e le procedure attinenti </w:t>
      </w:r>
      <w:proofErr w:type="gramStart"/>
      <w:r>
        <w:t>la</w:t>
      </w:r>
      <w:proofErr w:type="gramEnd"/>
      <w:r>
        <w:t xml:space="preserve"> sicurezza ad uso del</w:t>
      </w:r>
      <w:r>
        <w:rPr>
          <w:spacing w:val="1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espatriato</w:t>
      </w:r>
      <w:r>
        <w:rPr>
          <w:spacing w:val="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OSC impegnato</w:t>
      </w:r>
      <w:r>
        <w:rPr>
          <w:spacing w:val="-1"/>
        </w:rPr>
        <w:t xml:space="preserve"> </w:t>
      </w:r>
      <w:r>
        <w:t>nell’area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riferimento.</w:t>
      </w:r>
    </w:p>
    <w:p w:rsidR="00F059B4" w:rsidP="008C62E8" w:rsidRDefault="00F059B4" w14:paraId="1811FD25" w14:textId="77777777">
      <w:pPr>
        <w:pStyle w:val="Corpotesto"/>
        <w:spacing w:before="11"/>
        <w:jc w:val="both"/>
        <w:rPr>
          <w:sz w:val="21"/>
        </w:rPr>
      </w:pPr>
    </w:p>
    <w:p w:rsidR="00F059B4" w:rsidP="00EA00FC" w:rsidRDefault="0094466C" w14:paraId="05292D8A" w14:textId="2A6E52EB">
      <w:pPr>
        <w:pStyle w:val="Corpotesto"/>
        <w:ind w:right="119"/>
        <w:jc w:val="both"/>
      </w:pPr>
      <w:r>
        <w:t xml:space="preserve">Tali procedure, a carattere vincolante e oggetto del presente </w:t>
      </w:r>
      <w:r w:rsidR="00A14DDA">
        <w:t>P</w:t>
      </w:r>
      <w:r>
        <w:t>rotocollo</w:t>
      </w:r>
      <w:r w:rsidR="00A14DDA">
        <w:t>, oltre a garantire il corretto coordinamento tra questa Ambasciata/Consolato e la OSC “</w:t>
      </w:r>
      <w:r w:rsidRPr="00A14DDA" w:rsidR="00A14DDA">
        <w:rPr>
          <w:color w:val="0000FF"/>
        </w:rPr>
        <w:t>[…]</w:t>
      </w:r>
      <w:r w:rsidR="00A14DDA">
        <w:t>”</w:t>
      </w:r>
      <w:r>
        <w:t xml:space="preserve"> </w:t>
      </w:r>
      <w:r w:rsidR="00A14DDA">
        <w:t xml:space="preserve">(d’ora in avanti OSC), </w:t>
      </w:r>
      <w:r>
        <w:t>mirano ad assicurare un costante</w:t>
      </w:r>
      <w:r>
        <w:rPr>
          <w:spacing w:val="1"/>
        </w:rPr>
        <w:t xml:space="preserve"> </w:t>
      </w:r>
      <w:r>
        <w:t xml:space="preserve">flusso di informazioni tra il personale delle OSC presenti in </w:t>
      </w:r>
      <w:r w:rsidRPr="002B0CF2" w:rsidR="002B0CF2">
        <w:rPr>
          <w:color w:val="0000FF"/>
        </w:rPr>
        <w:t>[…]</w:t>
      </w:r>
      <w:r>
        <w:t xml:space="preserve"> e il personale dell’Ambasciata d’Italia a</w:t>
      </w:r>
      <w:r>
        <w:rPr>
          <w:spacing w:val="1"/>
        </w:rPr>
        <w:t xml:space="preserve"> </w:t>
      </w:r>
      <w:r w:rsidRPr="002B0CF2" w:rsidR="008C62E8">
        <w:rPr>
          <w:color w:val="0000FF"/>
        </w:rPr>
        <w:t>[…]</w:t>
      </w:r>
      <w:r w:rsidR="008C62E8">
        <w:rPr>
          <w:color w:val="0000FF"/>
        </w:rPr>
        <w:t xml:space="preserve"> </w:t>
      </w:r>
      <w:r>
        <w:t>ed AICS, al fine di favorire la sicurezza degli espatriati italiani delle OSC che operano in progetti</w:t>
      </w:r>
      <w:r>
        <w:rPr>
          <w:spacing w:val="1"/>
        </w:rPr>
        <w:t xml:space="preserve"> </w:t>
      </w:r>
      <w:r>
        <w:t>finanziati</w:t>
      </w:r>
      <w:r>
        <w:rPr>
          <w:spacing w:val="-1"/>
        </w:rPr>
        <w:t xml:space="preserve"> </w:t>
      </w:r>
      <w:r>
        <w:t>dal Governo</w:t>
      </w:r>
      <w:r>
        <w:rPr>
          <w:spacing w:val="1"/>
        </w:rPr>
        <w:t xml:space="preserve"> </w:t>
      </w:r>
      <w:r>
        <w:t>italiano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da Istituzioni</w:t>
      </w:r>
      <w:r>
        <w:rPr>
          <w:spacing w:val="-3"/>
        </w:rPr>
        <w:t xml:space="preserve"> </w:t>
      </w:r>
      <w:r>
        <w:t>Pubbliche italiane.</w:t>
      </w:r>
    </w:p>
    <w:p w:rsidR="00A14DDA" w:rsidP="00EA00FC" w:rsidRDefault="00A14DDA" w14:paraId="35FBE852" w14:textId="77777777">
      <w:pPr>
        <w:pStyle w:val="Corpotesto"/>
        <w:ind w:right="119"/>
        <w:jc w:val="both"/>
      </w:pPr>
    </w:p>
    <w:p w:rsidR="00A14DDA" w:rsidP="00EA00FC" w:rsidRDefault="00A14DDA" w14:paraId="7272CF1E" w14:textId="3C1E0F37">
      <w:pPr>
        <w:pStyle w:val="Corpotesto"/>
        <w:ind w:right="119"/>
        <w:jc w:val="both"/>
      </w:pPr>
      <w:r w:rsidRPr="00A14DDA">
        <w:t>Per gli aspetti non contemplati dal presente protocollo si rimanda a quanto previsto nei “</w:t>
      </w:r>
      <w:r w:rsidRPr="00A14DDA">
        <w:rPr>
          <w:i/>
          <w:iCs/>
        </w:rPr>
        <w:t>Principi per una collaborazione in materia di sicurezza tra le ONG e l’Unit</w:t>
      </w:r>
      <w:r w:rsidRPr="00A14DDA">
        <w:rPr>
          <w:i/>
          <w:iCs/>
        </w:rPr>
        <w:t xml:space="preserve">à </w:t>
      </w:r>
      <w:r w:rsidRPr="00A14DDA">
        <w:rPr>
          <w:i/>
          <w:iCs/>
        </w:rPr>
        <w:t>di Crisi del MAECI</w:t>
      </w:r>
      <w:r w:rsidRPr="00A14DDA">
        <w:t>”, “</w:t>
      </w:r>
      <w:r w:rsidRPr="00A14DDA">
        <w:rPr>
          <w:i/>
          <w:iCs/>
        </w:rPr>
        <w:t>Introduzione alla</w:t>
      </w:r>
      <w:r w:rsidRPr="00A14DDA">
        <w:rPr>
          <w:i/>
          <w:iCs/>
        </w:rPr>
        <w:t xml:space="preserve"> gestione dei</w:t>
      </w:r>
      <w:r w:rsidRPr="00A14DDA">
        <w:rPr>
          <w:i/>
          <w:iCs/>
        </w:rPr>
        <w:t xml:space="preserve"> </w:t>
      </w:r>
      <w:r w:rsidRPr="00A14DDA">
        <w:rPr>
          <w:i/>
          <w:iCs/>
        </w:rPr>
        <w:t>rischi</w:t>
      </w:r>
      <w:r w:rsidRPr="00A14DDA">
        <w:t>”</w:t>
      </w:r>
      <w:r>
        <w:t xml:space="preserve"> </w:t>
      </w:r>
      <w:r w:rsidRPr="00A14DDA">
        <w:t xml:space="preserve">e “Vademecum </w:t>
      </w:r>
      <w:proofErr w:type="gramStart"/>
      <w:r w:rsidRPr="00A14DDA">
        <w:t>sulla  sicurezza</w:t>
      </w:r>
      <w:proofErr w:type="gramEnd"/>
      <w:r w:rsidRPr="00A14DDA">
        <w:t>”</w:t>
      </w:r>
      <w:r>
        <w:t xml:space="preserve"> </w:t>
      </w:r>
      <w:r w:rsidRPr="00A14DDA">
        <w:t>scaricabili</w:t>
      </w:r>
      <w:r>
        <w:t xml:space="preserve"> </w:t>
      </w:r>
      <w:r w:rsidRPr="00A14DDA">
        <w:t>sul</w:t>
      </w:r>
      <w:r>
        <w:t xml:space="preserve"> </w:t>
      </w:r>
      <w:r w:rsidRPr="00A14DDA">
        <w:t>sito</w:t>
      </w:r>
      <w:r>
        <w:t>:</w:t>
      </w:r>
    </w:p>
    <w:p w:rsidR="00A14DDA" w:rsidP="00EA00FC" w:rsidRDefault="00A14DDA" w14:paraId="20C990D9" w14:textId="7C2F0E1C">
      <w:pPr>
        <w:pStyle w:val="Corpotesto"/>
        <w:ind w:right="119"/>
        <w:jc w:val="both"/>
      </w:pPr>
      <w:hyperlink w:history="1" r:id="rId7">
        <w:r w:rsidRPr="00D7504E">
          <w:rPr>
            <w:rStyle w:val="Collegamentoipertestuale"/>
          </w:rPr>
          <w:t>https://www.dovesiamonelmondo.it/public/perchilavora</w:t>
        </w:r>
      </w:hyperlink>
      <w:r w:rsidRPr="00A14DDA">
        <w:t>.</w:t>
      </w:r>
    </w:p>
    <w:p w:rsidR="00F059B4" w:rsidP="008C62E8" w:rsidRDefault="00F059B4" w14:paraId="17C4CA59" w14:textId="77777777">
      <w:pPr>
        <w:pStyle w:val="Corpotesto"/>
        <w:jc w:val="both"/>
      </w:pPr>
    </w:p>
    <w:p w:rsidRPr="002A1DC7" w:rsidR="00F059B4" w:rsidP="002A1DC7" w:rsidRDefault="002A1DC7" w14:paraId="7393692F" w14:textId="06CA645F">
      <w:pPr>
        <w:ind w:right="400"/>
        <w:jc w:val="center"/>
        <w:rPr>
          <w:b/>
        </w:rPr>
      </w:pPr>
      <w:r w:rsidRPr="008C62E8">
        <w:rPr>
          <w:b/>
        </w:rPr>
        <w:t>Art. 1</w:t>
      </w:r>
    </w:p>
    <w:p w:rsidR="008C62E8" w:rsidP="008C62E8" w:rsidRDefault="0094466C" w14:paraId="4B5ED443" w14:textId="77777777">
      <w:pPr>
        <w:ind w:left="527" w:right="400"/>
        <w:jc w:val="center"/>
        <w:rPr>
          <w:b/>
        </w:rPr>
      </w:pPr>
      <w:r>
        <w:rPr>
          <w:b/>
        </w:rPr>
        <w:t>L’OSC</w:t>
      </w:r>
      <w:r>
        <w:rPr>
          <w:b/>
          <w:spacing w:val="-3"/>
        </w:rPr>
        <w:t xml:space="preserve"> </w:t>
      </w:r>
      <w:r>
        <w:rPr>
          <w:b/>
        </w:rPr>
        <w:t>si</w:t>
      </w:r>
      <w:r>
        <w:rPr>
          <w:b/>
          <w:spacing w:val="-6"/>
        </w:rPr>
        <w:t xml:space="preserve"> </w:t>
      </w:r>
      <w:r>
        <w:rPr>
          <w:b/>
        </w:rPr>
        <w:t>impegna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rispettare</w:t>
      </w:r>
      <w:r>
        <w:rPr>
          <w:b/>
          <w:spacing w:val="-4"/>
        </w:rPr>
        <w:t xml:space="preserve"> </w:t>
      </w:r>
      <w:r>
        <w:rPr>
          <w:b/>
        </w:rPr>
        <w:t>quanto</w:t>
      </w:r>
      <w:r>
        <w:rPr>
          <w:b/>
          <w:spacing w:val="-4"/>
        </w:rPr>
        <w:t xml:space="preserve"> </w:t>
      </w:r>
      <w:r>
        <w:rPr>
          <w:b/>
        </w:rPr>
        <w:t>segue:</w:t>
      </w:r>
    </w:p>
    <w:p w:rsidR="00EA00FC" w:rsidP="00EA00FC" w:rsidRDefault="00EA00FC" w14:paraId="534E15A0" w14:textId="77777777">
      <w:pPr>
        <w:ind w:right="400"/>
        <w:rPr>
          <w:b/>
        </w:rPr>
      </w:pPr>
    </w:p>
    <w:p w:rsidRPr="005D16AB" w:rsidR="00F059B4" w:rsidP="002A1DC7" w:rsidRDefault="0094466C" w14:paraId="1BBB738B" w14:textId="537BFD06">
      <w:pPr>
        <w:pStyle w:val="Paragrafoelenco"/>
        <w:numPr>
          <w:ilvl w:val="0"/>
          <w:numId w:val="5"/>
        </w:numPr>
        <w:ind w:right="400"/>
        <w:rPr>
          <w:b/>
          <w:u w:val="none"/>
        </w:rPr>
      </w:pPr>
      <w:r w:rsidRPr="002A1DC7">
        <w:rPr>
          <w:b/>
        </w:rPr>
        <w:t>Registrazione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del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personale espatriato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impegnato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e/o</w:t>
      </w:r>
      <w:r w:rsidRPr="002A1DC7">
        <w:rPr>
          <w:b/>
          <w:spacing w:val="-5"/>
        </w:rPr>
        <w:t xml:space="preserve"> </w:t>
      </w:r>
      <w:r w:rsidRPr="002A1DC7">
        <w:rPr>
          <w:b/>
        </w:rPr>
        <w:t>presente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in</w:t>
      </w:r>
      <w:r w:rsidRPr="002A1DC7">
        <w:rPr>
          <w:b/>
          <w:spacing w:val="-1"/>
        </w:rPr>
        <w:t xml:space="preserve"> </w:t>
      </w:r>
      <w:r w:rsidRPr="002A1DC7" w:rsidR="008C62E8">
        <w:rPr>
          <w:color w:val="0000FF"/>
        </w:rPr>
        <w:t>[…]</w:t>
      </w:r>
    </w:p>
    <w:p w:rsidRPr="002A1DC7" w:rsidR="005D16AB" w:rsidP="005D16AB" w:rsidRDefault="005D16AB" w14:paraId="43579EFE" w14:textId="77777777">
      <w:pPr>
        <w:pStyle w:val="Paragrafoelenco"/>
        <w:ind w:left="720" w:right="400" w:firstLine="0"/>
        <w:rPr>
          <w:b/>
          <w:u w:val="none"/>
        </w:rPr>
      </w:pPr>
    </w:p>
    <w:p w:rsidR="00F059B4" w:rsidP="005D16AB" w:rsidRDefault="0094466C" w14:paraId="014C5C03" w14:textId="53ED7A0D">
      <w:pPr>
        <w:pStyle w:val="Corpotesto"/>
        <w:ind w:right="120"/>
        <w:jc w:val="both"/>
      </w:pPr>
      <w:r w:rsidR="0094466C">
        <w:rPr/>
        <w:t>Per facilitare la rapida identificazione del personale presente in</w:t>
      </w:r>
      <w:r w:rsidR="00C45AC2">
        <w:rPr/>
        <w:t xml:space="preserve"> </w:t>
      </w:r>
      <w:r w:rsidR="008C62E8">
        <w:rPr>
          <w:color w:val="0000FF"/>
        </w:rPr>
        <w:t>[…]</w:t>
      </w:r>
      <w:r w:rsidR="008C62E8">
        <w:rPr>
          <w:color w:val="0000FF"/>
        </w:rPr>
        <w:t xml:space="preserve">, </w:t>
      </w:r>
      <w:r w:rsidR="0094466C">
        <w:rPr/>
        <w:t>l’OSC dovrà inviare all’</w:t>
      </w:r>
      <w:r w:rsidRPr="002B0CF2" w:rsidR="0094466C">
        <w:rPr>
          <w:color w:val="0000FF"/>
        </w:rPr>
        <w:t>Ambasciata</w:t>
      </w:r>
      <w:r w:rsidRPr="002B0CF2" w:rsidR="002B0CF2">
        <w:rPr>
          <w:color w:val="0000FF"/>
        </w:rPr>
        <w:t>/</w:t>
      </w:r>
      <w:r w:rsidRPr="002B0CF2" w:rsidR="002B0CF2">
        <w:rPr>
          <w:color w:val="0000FF"/>
        </w:rPr>
        <w:t>Consolato</w:t>
      </w:r>
      <w:r w:rsidR="0094466C">
        <w:rPr>
          <w:spacing w:val="-47"/>
        </w:rPr>
        <w:t xml:space="preserve"> </w:t>
      </w:r>
      <w:r w:rsidR="0094466C">
        <w:rPr/>
        <w:t>d’Italia</w:t>
      </w:r>
      <w:r w:rsidR="0094466C">
        <w:rPr/>
        <w:t xml:space="preserve"> a </w:t>
      </w:r>
      <w:r w:rsidR="008C62E8">
        <w:rPr>
          <w:color w:val="0000FF"/>
        </w:rPr>
        <w:t>[…]</w:t>
      </w:r>
      <w:r w:rsidR="008C62E8">
        <w:rPr>
          <w:color w:val="0000FF"/>
        </w:rPr>
        <w:t xml:space="preserve"> </w:t>
      </w:r>
      <w:r w:rsidR="0094466C">
        <w:rPr/>
        <w:t>e ad AICS Roma le generalità (nome, cognome, posizione, contatti) degli espatriati italiani</w:t>
      </w:r>
      <w:r w:rsidR="0094466C">
        <w:rPr>
          <w:spacing w:val="1"/>
        </w:rPr>
        <w:t xml:space="preserve"> </w:t>
      </w:r>
      <w:r w:rsidR="0094466C">
        <w:rPr/>
        <w:t>impegnati</w:t>
      </w:r>
      <w:r w:rsidR="0094466C">
        <w:rPr>
          <w:spacing w:val="-3"/>
        </w:rPr>
        <w:t xml:space="preserve"> </w:t>
      </w:r>
      <w:r w:rsidR="0094466C">
        <w:rPr/>
        <w:t>nell’esecuzione</w:t>
      </w:r>
      <w:r w:rsidR="0094466C">
        <w:rPr>
          <w:spacing w:val="-5"/>
        </w:rPr>
        <w:t xml:space="preserve"> </w:t>
      </w:r>
      <w:r w:rsidR="0094466C">
        <w:rPr/>
        <w:t>del progetto</w:t>
      </w:r>
      <w:r w:rsidR="0094466C">
        <w:rPr>
          <w:spacing w:val="-4"/>
        </w:rPr>
        <w:t xml:space="preserve"> </w:t>
      </w:r>
      <w:r w:rsidR="0094466C">
        <w:rPr/>
        <w:t>oggetto</w:t>
      </w:r>
      <w:r w:rsidR="0094466C">
        <w:rPr>
          <w:spacing w:val="1"/>
        </w:rPr>
        <w:t xml:space="preserve"> </w:t>
      </w:r>
      <w:r w:rsidR="0094466C">
        <w:rPr/>
        <w:t>del</w:t>
      </w:r>
      <w:r w:rsidR="0094466C">
        <w:rPr>
          <w:spacing w:val="-2"/>
        </w:rPr>
        <w:t xml:space="preserve"> </w:t>
      </w:r>
      <w:r w:rsidR="0094466C">
        <w:rPr/>
        <w:t>presente</w:t>
      </w:r>
      <w:r w:rsidR="0094466C">
        <w:rPr>
          <w:spacing w:val="-5"/>
        </w:rPr>
        <w:t xml:space="preserve"> </w:t>
      </w:r>
      <w:r w:rsidR="005D16AB">
        <w:rPr/>
        <w:t>Protocollo</w:t>
      </w:r>
      <w:r w:rsidR="0094466C">
        <w:rPr>
          <w:spacing w:val="-3"/>
        </w:rPr>
        <w:t xml:space="preserve"> </w:t>
      </w:r>
      <w:r w:rsidR="0094466C">
        <w:rPr/>
        <w:t>con</w:t>
      </w:r>
      <w:r w:rsidR="0094466C">
        <w:rPr>
          <w:spacing w:val="-3"/>
        </w:rPr>
        <w:t xml:space="preserve"> </w:t>
      </w:r>
      <w:r w:rsidR="0094466C">
        <w:rPr/>
        <w:t>localizzazione</w:t>
      </w:r>
      <w:r w:rsidR="0094466C">
        <w:rPr>
          <w:spacing w:val="4"/>
        </w:rPr>
        <w:t xml:space="preserve"> </w:t>
      </w:r>
      <w:r w:rsidR="0094466C">
        <w:rPr/>
        <w:t>in</w:t>
      </w:r>
      <w:r w:rsidR="0094466C">
        <w:rPr>
          <w:spacing w:val="-3"/>
        </w:rPr>
        <w:t xml:space="preserve"> </w:t>
      </w:r>
      <w:r w:rsidRPr="002B0CF2" w:rsidR="002B0CF2">
        <w:rPr>
          <w:color w:val="0000FF"/>
        </w:rPr>
        <w:t>[…]</w:t>
      </w:r>
      <w:r w:rsidR="002B0CF2">
        <w:rPr/>
        <w:t>.</w:t>
      </w:r>
    </w:p>
    <w:p w:rsidR="00F059B4" w:rsidP="005D16AB" w:rsidRDefault="0094466C" w14:paraId="6DAF5C5A" w14:textId="3250FE06">
      <w:pPr>
        <w:pStyle w:val="Corpotesto"/>
        <w:jc w:val="both"/>
      </w:pPr>
      <w:r>
        <w:t>L’OSC</w:t>
      </w:r>
      <w:r>
        <w:rPr>
          <w:spacing w:val="12"/>
        </w:rPr>
        <w:t xml:space="preserve"> </w:t>
      </w:r>
      <w:r>
        <w:t>dovrà</w:t>
      </w:r>
      <w:r>
        <w:rPr>
          <w:spacing w:val="13"/>
        </w:rPr>
        <w:t xml:space="preserve"> </w:t>
      </w:r>
      <w:r>
        <w:t>altresì</w:t>
      </w:r>
      <w:r>
        <w:rPr>
          <w:spacing w:val="10"/>
        </w:rPr>
        <w:t xml:space="preserve"> </w:t>
      </w:r>
      <w:r>
        <w:t>registrare</w:t>
      </w:r>
      <w:r>
        <w:rPr>
          <w:spacing w:val="14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dati</w:t>
      </w:r>
      <w:r>
        <w:rPr>
          <w:spacing w:val="13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permanenza</w:t>
      </w:r>
      <w:r>
        <w:rPr>
          <w:spacing w:val="8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operatori</w:t>
      </w:r>
      <w:r>
        <w:rPr>
          <w:spacing w:val="13"/>
        </w:rPr>
        <w:t xml:space="preserve"> </w:t>
      </w:r>
      <w:r>
        <w:t>presenti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 w:rsidR="008C62E8">
        <w:rPr>
          <w:color w:val="0000FF"/>
        </w:rPr>
        <w:t>[…]</w:t>
      </w:r>
      <w:r w:rsidR="008C62E8">
        <w:rPr>
          <w:color w:val="0000FF"/>
        </w:rPr>
        <w:t xml:space="preserve"> </w:t>
      </w:r>
      <w:r>
        <w:t>sul</w:t>
      </w:r>
      <w:r>
        <w:rPr>
          <w:spacing w:val="10"/>
        </w:rPr>
        <w:t xml:space="preserve"> </w:t>
      </w:r>
      <w:r>
        <w:t>sito</w:t>
      </w:r>
      <w:r>
        <w:rPr>
          <w:spacing w:val="14"/>
        </w:rPr>
        <w:t xml:space="preserve"> </w:t>
      </w:r>
      <w:r>
        <w:t>internet</w:t>
      </w:r>
      <w:r w:rsidR="008C62E8">
        <w:t xml:space="preserve"> </w:t>
      </w:r>
      <w:hyperlink r:id="rId8">
        <w:r>
          <w:rPr>
            <w:color w:val="0000FF"/>
            <w:u w:val="single" w:color="0000FF"/>
          </w:rPr>
          <w:t>www.dovesiamonelmondo.it</w:t>
        </w:r>
        <w:r>
          <w:rPr>
            <w:color w:val="0000FF"/>
            <w:spacing w:val="-3"/>
          </w:rPr>
          <w:t xml:space="preserve"> </w:t>
        </w:r>
      </w:hyperlink>
      <w:r>
        <w:t>ed</w:t>
      </w:r>
      <w:r>
        <w:rPr>
          <w:spacing w:val="-4"/>
        </w:rPr>
        <w:t xml:space="preserve"> </w:t>
      </w:r>
      <w:r>
        <w:t>inviare</w:t>
      </w:r>
      <w:r>
        <w:rPr>
          <w:spacing w:val="-2"/>
        </w:rPr>
        <w:t xml:space="preserve"> </w:t>
      </w:r>
      <w:proofErr w:type="gramStart"/>
      <w:r>
        <w:t>un’email</w:t>
      </w:r>
      <w:proofErr w:type="gramEnd"/>
      <w:r>
        <w:rPr>
          <w:spacing w:val="-6"/>
        </w:rPr>
        <w:t xml:space="preserve"> </w:t>
      </w:r>
      <w:r>
        <w:t>all’indirizzo</w:t>
      </w:r>
      <w:r>
        <w:rPr>
          <w:spacing w:val="-2"/>
        </w:rPr>
        <w:t xml:space="preserve"> </w:t>
      </w:r>
      <w:hyperlink r:id="rId9">
        <w:r>
          <w:rPr>
            <w:rStyle w:val="Hyperlink"/>
          </w:rPr>
          <w:t>mailto:segreteria.kiev@esteri.it</w:t>
        </w:r>
      </w:hyperlink>
      <w:r w:rsidR="00C45AC2">
        <w:t xml:space="preserve"> </w:t>
      </w:r>
      <w:r w:rsidR="008C62E8">
        <w:rPr>
          <w:color w:val="0000FF"/>
        </w:rPr>
        <w:t>[</w:t>
      </w:r>
      <w:r w:rsidR="008C62E8">
        <w:rPr>
          <w:color w:val="0000FF"/>
        </w:rPr>
        <w:t>e-mail Ambasciata/Consolato</w:t>
      </w:r>
      <w:r w:rsidR="008C62E8">
        <w:rPr>
          <w:color w:val="0000FF"/>
        </w:rPr>
        <w:t>]</w:t>
      </w:r>
      <w:r w:rsidRPr="008C62E8" w:rsidR="008C62E8">
        <w:t>.</w:t>
      </w:r>
    </w:p>
    <w:p w:rsidR="00F059B4" w:rsidP="005D16AB" w:rsidRDefault="0094466C" w14:paraId="7B76DD35" w14:textId="05EEA223">
      <w:pPr>
        <w:pStyle w:val="Corpotesto"/>
        <w:ind w:right="123"/>
        <w:jc w:val="both"/>
      </w:pPr>
      <w:r>
        <w:t>L’OSC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suddetto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telefono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emergenza</w:t>
      </w:r>
      <w:r>
        <w:rPr>
          <w:spacing w:val="1"/>
        </w:rPr>
        <w:t xml:space="preserve"> </w:t>
      </w:r>
      <w:r>
        <w:t>dell’Ambasciata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8C62E8">
        <w:rPr>
          <w:color w:val="0000FF"/>
        </w:rPr>
        <w:t>[…]</w:t>
      </w:r>
      <w:r w:rsidRPr="008C62E8" w:rsidR="008C62E8">
        <w:t>,</w:t>
      </w:r>
      <w:r w:rsidR="008C62E8">
        <w:rPr>
          <w:color w:val="0000FF"/>
        </w:rPr>
        <w:t xml:space="preserve"> t</w:t>
      </w:r>
      <w:r w:rsidR="00C45AC2">
        <w:t xml:space="preserve">elefono </w:t>
      </w:r>
      <w:r w:rsidR="008C62E8">
        <w:rPr>
          <w:color w:val="0000FF"/>
        </w:rPr>
        <w:t>[…]</w:t>
      </w:r>
      <w:r w:rsidR="008C62E8">
        <w:rPr>
          <w:color w:val="0000FF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soggiorno.</w:t>
      </w:r>
    </w:p>
    <w:p w:rsidR="00F059B4" w:rsidP="005D16AB" w:rsidRDefault="0094466C" w14:paraId="1A11257B" w14:textId="71248F3D">
      <w:pPr>
        <w:pStyle w:val="Corpotesto"/>
        <w:ind w:right="120"/>
        <w:jc w:val="both"/>
      </w:pPr>
      <w:r>
        <w:t xml:space="preserve">L’OSC dovrà controllare regolarmente il sito internet </w:t>
      </w:r>
      <w:hyperlink r:id="rId10">
        <w:r>
          <w:rPr>
            <w:color w:val="0000FF"/>
            <w:u w:val="single" w:color="0000FF"/>
          </w:rPr>
          <w:t>www.viaggiaresicuri.it</w:t>
        </w:r>
        <w:r>
          <w:t xml:space="preserve">, </w:t>
        </w:r>
      </w:hyperlink>
      <w:r>
        <w:t>gestito dall’Unità di Crisi del</w:t>
      </w:r>
      <w:r>
        <w:rPr>
          <w:spacing w:val="1"/>
        </w:rPr>
        <w:t xml:space="preserve"> </w:t>
      </w:r>
      <w:r>
        <w:t>Ministero</w:t>
      </w:r>
      <w:r>
        <w:rPr>
          <w:spacing w:val="-6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Affari</w:t>
      </w:r>
      <w:r>
        <w:rPr>
          <w:spacing w:val="-9"/>
        </w:rPr>
        <w:t xml:space="preserve"> </w:t>
      </w:r>
      <w:r>
        <w:t>Esteri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Internazionale,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tutti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aggiornamenti</w:t>
      </w:r>
      <w:r>
        <w:rPr>
          <w:spacing w:val="-9"/>
        </w:rPr>
        <w:t xml:space="preserve"> </w:t>
      </w:r>
      <w:r>
        <w:t>sulle</w:t>
      </w:r>
      <w:r>
        <w:rPr>
          <w:spacing w:val="-6"/>
        </w:rPr>
        <w:t xml:space="preserve"> </w:t>
      </w:r>
      <w:r>
        <w:t>condizioni</w:t>
      </w:r>
      <w:r>
        <w:rPr>
          <w:spacing w:val="-47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di sicurezza in</w:t>
      </w:r>
      <w:r w:rsidR="008C62E8">
        <w:t xml:space="preserve"> </w:t>
      </w:r>
      <w:r w:rsidR="008C62E8">
        <w:rPr>
          <w:color w:val="0000FF"/>
        </w:rPr>
        <w:t>[</w:t>
      </w:r>
      <w:r w:rsidR="008C62E8">
        <w:rPr>
          <w:color w:val="0000FF"/>
        </w:rPr>
        <w:t>Paese/Regione/Area</w:t>
      </w:r>
      <w:r w:rsidR="008C62E8">
        <w:rPr>
          <w:color w:val="0000FF"/>
        </w:rPr>
        <w:t>]</w:t>
      </w:r>
      <w:r w:rsidR="008C62E8">
        <w:rPr>
          <w:color w:val="0000FF"/>
        </w:rPr>
        <w:t xml:space="preserve">. </w:t>
      </w:r>
    </w:p>
    <w:p w:rsidR="00EA00FC" w:rsidP="00EA00FC" w:rsidRDefault="00EA00FC" w14:paraId="41C8B9A1" w14:textId="77777777">
      <w:pPr>
        <w:keepLines/>
        <w:widowControl/>
        <w:autoSpaceDE/>
        <w:autoSpaceDN/>
        <w:ind w:right="1196"/>
        <w:rPr>
          <w:b/>
        </w:rPr>
      </w:pPr>
    </w:p>
    <w:p w:rsidRPr="002A1DC7" w:rsidR="00EA00FC" w:rsidP="11044561" w:rsidRDefault="00EA00FC" w14:paraId="34A6C392" w14:textId="38A7AF85">
      <w:pPr>
        <w:pStyle w:val="Paragrafoelenco"/>
        <w:keepLines w:val="1"/>
        <w:widowControl w:val="1"/>
        <w:numPr>
          <w:ilvl w:val="0"/>
          <w:numId w:val="5"/>
        </w:numPr>
        <w:autoSpaceDE/>
        <w:autoSpaceDN/>
        <w:ind w:right="1196"/>
        <w:rPr>
          <w:b w:val="1"/>
          <w:bCs w:val="1"/>
        </w:rPr>
      </w:pPr>
      <w:r w:rsidRPr="11044561" w:rsidR="00EA00FC">
        <w:rPr>
          <w:b w:val="1"/>
          <w:bCs w:val="1"/>
        </w:rPr>
        <w:t xml:space="preserve">Comunicazione e Coordinamento delle missioni a </w:t>
      </w:r>
      <w:r w:rsidRPr="11044561" w:rsidR="608D99CE">
        <w:rPr>
          <w:b w:val="1"/>
          <w:bCs w:val="1"/>
        </w:rPr>
        <w:t>XXX</w:t>
      </w:r>
    </w:p>
    <w:p w:rsidRPr="00EA00FC" w:rsidR="00EA00FC" w:rsidP="00EA00FC" w:rsidRDefault="00EA00FC" w14:paraId="56EBF1C4" w14:textId="77777777">
      <w:pPr>
        <w:pStyle w:val="Titolo1"/>
        <w:ind w:left="118"/>
        <w:rPr>
          <w:b w:val="0"/>
          <w:bCs w:val="0"/>
        </w:rPr>
      </w:pPr>
    </w:p>
    <w:p w:rsidR="00A14DDA" w:rsidP="00EA00FC" w:rsidRDefault="00EA00FC" w14:paraId="1BC529E1" w14:textId="77777777">
      <w:pPr>
        <w:pStyle w:val="Titolo1"/>
        <w:ind w:left="0"/>
        <w:jc w:val="both"/>
        <w:rPr>
          <w:b w:val="0"/>
          <w:bCs w:val="0"/>
        </w:rPr>
      </w:pPr>
      <w:r w:rsidRPr="00EA00FC">
        <w:rPr>
          <w:b w:val="0"/>
          <w:bCs w:val="0"/>
        </w:rPr>
        <w:t xml:space="preserve">Per permettere al Consolato Generale di verificare lo stato della sicurezza delle aree interessate, si richiede all’OSC di dare comunicazione della propria missione ai numeri </w:t>
      </w:r>
      <w:proofErr w:type="gramStart"/>
      <w:r w:rsidRPr="00EA00FC">
        <w:rPr>
          <w:b w:val="0"/>
          <w:bCs w:val="0"/>
        </w:rPr>
        <w:t>sotto-indicati</w:t>
      </w:r>
      <w:proofErr w:type="gramEnd"/>
      <w:r w:rsidRPr="00EA00FC">
        <w:rPr>
          <w:b w:val="0"/>
          <w:bCs w:val="0"/>
        </w:rPr>
        <w:t xml:space="preserve"> con un preavviso minimo di </w:t>
      </w:r>
      <w:r w:rsidRPr="001972AD">
        <w:t>7 giorni lavorativi</w:t>
      </w:r>
      <w:r w:rsidRPr="00EA00FC">
        <w:rPr>
          <w:b w:val="0"/>
          <w:bCs w:val="0"/>
        </w:rPr>
        <w:t xml:space="preserve">. </w:t>
      </w:r>
    </w:p>
    <w:p w:rsidRPr="001972AD" w:rsidR="00EA00FC" w:rsidP="00EA00FC" w:rsidRDefault="00EA00FC" w14:paraId="77FAAEAD" w14:textId="11C05D3A">
      <w:pPr>
        <w:pStyle w:val="Titolo1"/>
        <w:ind w:left="0"/>
        <w:jc w:val="both"/>
        <w:rPr>
          <w:b w:val="0"/>
          <w:bCs w:val="0"/>
        </w:rPr>
      </w:pPr>
      <w:r w:rsidRPr="001972AD">
        <w:rPr>
          <w:b w:val="0"/>
          <w:bCs w:val="0"/>
          <w:u w:val="single"/>
        </w:rPr>
        <w:t xml:space="preserve">La suddetta comunicazione dovrà riportare nome e cognome degli espatriati, numero di passaporto, durata, scopo e luogo della missione, dando indicazioni sugli orari di partenza e di arrivo </w:t>
      </w:r>
      <w:r w:rsidRPr="001972AD" w:rsidR="001972AD">
        <w:rPr>
          <w:b w:val="0"/>
          <w:bCs w:val="0"/>
          <w:u w:val="single"/>
        </w:rPr>
        <w:t xml:space="preserve">in </w:t>
      </w:r>
      <w:r w:rsidRPr="001972AD" w:rsidR="001972AD">
        <w:rPr>
          <w:color w:val="0000FF"/>
        </w:rPr>
        <w:t>[…]</w:t>
      </w:r>
      <w:r w:rsidRPr="001972AD" w:rsidR="001972AD">
        <w:rPr>
          <w:color w:val="0000FF"/>
        </w:rPr>
        <w:t xml:space="preserve"> </w:t>
      </w:r>
      <w:r w:rsidRPr="001972AD">
        <w:rPr>
          <w:b w:val="0"/>
          <w:bCs w:val="0"/>
        </w:rPr>
        <w:t>e dovrà essere inviata ai seguenti contatti:</w:t>
      </w:r>
    </w:p>
    <w:p w:rsidR="00EA00FC" w:rsidP="00EA00FC" w:rsidRDefault="00EA00FC" w14:paraId="562B2CBE" w14:textId="77777777">
      <w:pPr>
        <w:pStyle w:val="Titolo1"/>
        <w:ind w:left="0"/>
        <w:jc w:val="both"/>
      </w:pPr>
    </w:p>
    <w:p w:rsidR="00F059B4" w:rsidP="00EA00FC" w:rsidRDefault="0094466C" w14:paraId="4ECDE239" w14:textId="670C1915">
      <w:pPr>
        <w:pStyle w:val="Titolo1"/>
        <w:ind w:left="0"/>
        <w:jc w:val="both"/>
      </w:pPr>
      <w:r>
        <w:t>Per</w:t>
      </w:r>
      <w:r>
        <w:rPr>
          <w:spacing w:val="-4"/>
        </w:rPr>
        <w:t xml:space="preserve"> </w:t>
      </w:r>
      <w:r>
        <w:t>l’</w:t>
      </w:r>
      <w:r w:rsidRPr="008C62E8">
        <w:rPr>
          <w:color w:val="0000FF"/>
        </w:rPr>
        <w:t>Ambasciata</w:t>
      </w:r>
      <w:r w:rsidRPr="008C62E8" w:rsidR="008C62E8">
        <w:rPr>
          <w:color w:val="0000FF"/>
        </w:rPr>
        <w:t>/Consolato</w:t>
      </w:r>
      <w:r>
        <w:rPr>
          <w:spacing w:val="-4"/>
        </w:rPr>
        <w:t xml:space="preserve"> </w:t>
      </w:r>
      <w:r>
        <w:t>d</w:t>
      </w:r>
      <w:r w:rsidR="008C62E8">
        <w:t>’</w:t>
      </w:r>
      <w:r>
        <w:t>Italia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 w:rsidRPr="002B0CF2" w:rsidR="008C62E8">
        <w:rPr>
          <w:color w:val="0000FF"/>
        </w:rPr>
        <w:t>[…]</w:t>
      </w:r>
    </w:p>
    <w:p w:rsidR="00F059B4" w:rsidP="008C62E8" w:rsidRDefault="00F059B4" w14:paraId="4B6C7900" w14:textId="77777777">
      <w:pPr>
        <w:pStyle w:val="Corpotesto"/>
        <w:jc w:val="both"/>
        <w:rPr>
          <w:b/>
        </w:rPr>
      </w:pPr>
    </w:p>
    <w:p w:rsidR="00F059B4" w:rsidP="00EA00FC" w:rsidRDefault="0094466C" w14:paraId="1B6ADC1B" w14:textId="07D3F3EB">
      <w:pPr>
        <w:pStyle w:val="Corpotesto"/>
        <w:spacing w:before="1"/>
        <w:jc w:val="both"/>
      </w:pPr>
      <w:bookmarkStart w:name="_Hlk171072255" w:id="0"/>
      <w:r>
        <w:rPr>
          <w:spacing w:val="-1"/>
        </w:rPr>
        <w:t>Tel.:</w:t>
      </w:r>
      <w:r>
        <w:rPr>
          <w:spacing w:val="-12"/>
        </w:rPr>
        <w:t xml:space="preserve"> </w:t>
      </w:r>
      <w:r w:rsidRPr="002B0CF2" w:rsidR="008C62E8">
        <w:rPr>
          <w:color w:val="0000FF"/>
        </w:rPr>
        <w:t>[…]</w:t>
      </w:r>
    </w:p>
    <w:p w:rsidR="00F059B4" w:rsidP="00EA00FC" w:rsidRDefault="0094466C" w14:paraId="7B7DE554" w14:textId="0342191B">
      <w:pPr>
        <w:pStyle w:val="Corpotesto"/>
        <w:jc w:val="both"/>
      </w:pPr>
      <w:r>
        <w:t>E-m</w:t>
      </w:r>
      <w:r w:rsidR="00C45AC2">
        <w:t xml:space="preserve">ail: </w:t>
      </w:r>
      <w:r w:rsidRPr="002B0CF2" w:rsidR="008C62E8">
        <w:rPr>
          <w:color w:val="0000FF"/>
        </w:rPr>
        <w:t>[…]</w:t>
      </w:r>
    </w:p>
    <w:p w:rsidR="00F059B4" w:rsidP="008C62E8" w:rsidRDefault="00F059B4" w14:paraId="27D3B1D7" w14:textId="77777777">
      <w:pPr>
        <w:pStyle w:val="Corpotesto"/>
        <w:spacing w:before="5"/>
        <w:jc w:val="both"/>
        <w:rPr>
          <w:sz w:val="17"/>
        </w:rPr>
      </w:pPr>
    </w:p>
    <w:p w:rsidR="00F059B4" w:rsidP="00EA00FC" w:rsidRDefault="0094466C" w14:paraId="7F5A555A" w14:textId="6E776AFA">
      <w:pPr>
        <w:pStyle w:val="Corpotesto"/>
        <w:spacing w:before="57"/>
        <w:jc w:val="both"/>
        <w:rPr>
          <w:color w:val="0000FF"/>
        </w:rPr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riferimento:</w:t>
      </w:r>
      <w:r w:rsidR="008C62E8">
        <w:rPr>
          <w:u w:val="single"/>
        </w:rPr>
        <w:t xml:space="preserve"> </w:t>
      </w:r>
      <w:r w:rsidRPr="002B0CF2" w:rsidR="008C62E8">
        <w:rPr>
          <w:color w:val="0000FF"/>
        </w:rPr>
        <w:t>[…]</w:t>
      </w:r>
    </w:p>
    <w:p w:rsidR="00F059B4" w:rsidP="001972AD" w:rsidRDefault="001972AD" w14:paraId="47894C24" w14:textId="0816E1D8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</w:t>
      </w:r>
      <w:r>
        <w:rPr>
          <w:color w:val="0000FF"/>
        </w:rPr>
        <w:t>[…]</w:t>
      </w:r>
    </w:p>
    <w:p w:rsidRPr="001972AD" w:rsidR="001972AD" w:rsidP="001972AD" w:rsidRDefault="001972AD" w14:paraId="471BB7BE" w14:textId="4F8ED385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:rsidR="001972AD" w:rsidP="001972AD" w:rsidRDefault="0094466C" w14:paraId="55C9E951" w14:textId="77777777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  <w:r>
        <w:t>Numero di Emergenza (week-end, giorni feriali e ore serali):</w:t>
      </w:r>
      <w:r w:rsidR="00EA00FC">
        <w:rPr>
          <w:spacing w:val="-47"/>
        </w:rPr>
        <w:t xml:space="preserve"> </w:t>
      </w:r>
      <w:r w:rsidRPr="002B0CF2" w:rsidR="008C62E8">
        <w:rPr>
          <w:color w:val="0000FF"/>
        </w:rPr>
        <w:t>[…]</w:t>
      </w:r>
      <w:bookmarkEnd w:id="0"/>
    </w:p>
    <w:p w:rsidR="001972AD" w:rsidP="001972AD" w:rsidRDefault="001972AD" w14:paraId="6C097F17" w14:textId="77777777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</w:p>
    <w:p w:rsidRPr="009A5FD1" w:rsidR="00F059B4" w:rsidP="001972AD" w:rsidRDefault="0094466C" w14:paraId="08B054F9" w14:textId="3E08A0B1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b/>
          <w:bCs/>
        </w:rPr>
      </w:pPr>
      <w:r w:rsidRPr="009A5FD1">
        <w:rPr>
          <w:b/>
          <w:bCs/>
        </w:rPr>
        <w:t>Per</w:t>
      </w:r>
      <w:r w:rsidRPr="009A5FD1">
        <w:rPr>
          <w:b/>
          <w:bCs/>
          <w:spacing w:val="-2"/>
        </w:rPr>
        <w:t xml:space="preserve"> </w:t>
      </w:r>
      <w:r w:rsidRPr="009A5FD1">
        <w:rPr>
          <w:b/>
          <w:bCs/>
        </w:rPr>
        <w:t>AICS</w:t>
      </w:r>
      <w:r w:rsidRPr="009A5FD1">
        <w:rPr>
          <w:b/>
          <w:bCs/>
          <w:spacing w:val="-2"/>
        </w:rPr>
        <w:t xml:space="preserve"> </w:t>
      </w:r>
      <w:r w:rsidRPr="009A5FD1" w:rsidR="008C62E8">
        <w:rPr>
          <w:b/>
          <w:bCs/>
        </w:rPr>
        <w:t xml:space="preserve">di </w:t>
      </w:r>
      <w:r w:rsidRPr="009A5FD1" w:rsidR="008C62E8">
        <w:rPr>
          <w:b/>
          <w:bCs/>
          <w:color w:val="0000FF"/>
        </w:rPr>
        <w:t>[…]</w:t>
      </w:r>
      <w:r w:rsidRPr="009A5FD1">
        <w:rPr>
          <w:b/>
          <w:bCs/>
        </w:rPr>
        <w:t>:</w:t>
      </w:r>
    </w:p>
    <w:p w:rsidR="00F059B4" w:rsidP="008C62E8" w:rsidRDefault="00F059B4" w14:paraId="6FB87F2A" w14:textId="77777777">
      <w:pPr>
        <w:pStyle w:val="Corpotesto"/>
        <w:jc w:val="both"/>
        <w:rPr>
          <w:b/>
        </w:rPr>
      </w:pPr>
    </w:p>
    <w:p w:rsidR="00EA00FC" w:rsidP="00EA00FC" w:rsidRDefault="00EA00FC" w14:paraId="7E1BBABE" w14:textId="77777777">
      <w:pPr>
        <w:pStyle w:val="Corpotesto"/>
        <w:spacing w:before="1"/>
        <w:jc w:val="both"/>
      </w:pPr>
      <w:r>
        <w:rPr>
          <w:spacing w:val="-1"/>
        </w:rPr>
        <w:t>Tel.:</w:t>
      </w:r>
      <w:r>
        <w:rPr>
          <w:spacing w:val="-12"/>
        </w:rPr>
        <w:t xml:space="preserve"> </w:t>
      </w:r>
      <w:r w:rsidRPr="002B0CF2">
        <w:rPr>
          <w:color w:val="0000FF"/>
        </w:rPr>
        <w:t>[…]</w:t>
      </w:r>
    </w:p>
    <w:p w:rsidR="00EA00FC" w:rsidP="00EA00FC" w:rsidRDefault="00EA00FC" w14:paraId="6095CB6A" w14:textId="77777777">
      <w:pPr>
        <w:pStyle w:val="Corpotesto"/>
        <w:jc w:val="both"/>
      </w:pPr>
      <w:r>
        <w:t xml:space="preserve">E-mail: </w:t>
      </w:r>
      <w:r w:rsidRPr="002B0CF2">
        <w:rPr>
          <w:color w:val="0000FF"/>
        </w:rPr>
        <w:t>[…]</w:t>
      </w:r>
    </w:p>
    <w:p w:rsidR="00EA00FC" w:rsidP="00EA00FC" w:rsidRDefault="00EA00FC" w14:paraId="6DA97AF8" w14:textId="77777777">
      <w:pPr>
        <w:pStyle w:val="Corpotesto"/>
        <w:spacing w:before="5"/>
        <w:jc w:val="both"/>
        <w:rPr>
          <w:sz w:val="17"/>
        </w:rPr>
      </w:pPr>
    </w:p>
    <w:p w:rsidR="00EA00FC" w:rsidP="00EA00FC" w:rsidRDefault="00EA00FC" w14:paraId="19DF77A7" w14:textId="77777777">
      <w:pPr>
        <w:pStyle w:val="Corpotesto"/>
        <w:spacing w:before="57"/>
        <w:jc w:val="both"/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 xml:space="preserve">riferimento: </w:t>
      </w:r>
      <w:r w:rsidRPr="002B0CF2">
        <w:rPr>
          <w:color w:val="0000FF"/>
        </w:rPr>
        <w:t>[…]</w:t>
      </w:r>
    </w:p>
    <w:p w:rsidR="001972AD" w:rsidP="001972AD" w:rsidRDefault="001972AD" w14:paraId="5D920B0C" w14:textId="77777777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[…]</w:t>
      </w:r>
    </w:p>
    <w:p w:rsidRPr="009A5FD1" w:rsidR="00EA00FC" w:rsidP="009A5FD1" w:rsidRDefault="001972AD" w14:paraId="2CFE0960" w14:textId="76AD63B9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:rsidRPr="00EA00FC" w:rsidR="008C62E8" w:rsidP="00EA00FC" w:rsidRDefault="00EA00FC" w14:paraId="75E57354" w14:textId="23923421">
      <w:pPr>
        <w:pStyle w:val="Corpotesto"/>
        <w:spacing w:before="56"/>
        <w:ind w:right="4287"/>
        <w:jc w:val="both"/>
        <w:rPr>
          <w:spacing w:val="-47"/>
        </w:rPr>
      </w:pPr>
      <w:r>
        <w:t>Numero di Emergenza (week-end, giorni feriali e ore serali):</w:t>
      </w:r>
      <w:r>
        <w:rPr>
          <w:spacing w:val="-47"/>
        </w:rPr>
        <w:t xml:space="preserve"> </w:t>
      </w:r>
      <w:r w:rsidRPr="002B0CF2">
        <w:rPr>
          <w:color w:val="0000FF"/>
        </w:rPr>
        <w:t>[…]</w:t>
      </w:r>
    </w:p>
    <w:p w:rsidR="00F059B4" w:rsidP="008C62E8" w:rsidRDefault="00F059B4" w14:paraId="4F070D7D" w14:textId="77777777">
      <w:pPr>
        <w:pStyle w:val="Corpotesto"/>
        <w:spacing w:before="2"/>
        <w:jc w:val="both"/>
        <w:rPr>
          <w:sz w:val="17"/>
        </w:rPr>
      </w:pPr>
    </w:p>
    <w:p w:rsidRPr="001972AD" w:rsidR="00F059B4" w:rsidP="00EA00FC" w:rsidRDefault="0094466C" w14:paraId="1D08B9CF" w14:textId="33F2F88B">
      <w:pPr>
        <w:jc w:val="both"/>
        <w:rPr>
          <w:iCs/>
          <w:u w:val="single"/>
        </w:rPr>
      </w:pPr>
      <w:r w:rsidRPr="001972AD">
        <w:rPr>
          <w:iCs/>
          <w:u w:val="single"/>
        </w:rPr>
        <w:t>Nell’eventualità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cancellazione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della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missione,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l’OSC</w:t>
      </w:r>
      <w:r w:rsidRPr="001972AD">
        <w:rPr>
          <w:iCs/>
          <w:spacing w:val="6"/>
          <w:u w:val="single"/>
        </w:rPr>
        <w:t xml:space="preserve"> </w:t>
      </w:r>
      <w:r w:rsidRPr="001972AD">
        <w:rPr>
          <w:iCs/>
          <w:u w:val="single"/>
        </w:rPr>
        <w:t>è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tenuta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darne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comunicazione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urgente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ai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contatti</w:t>
      </w:r>
      <w:r w:rsidRPr="001972AD" w:rsidR="00EA00FC">
        <w:rPr>
          <w:iCs/>
          <w:u w:val="single"/>
        </w:rPr>
        <w:t xml:space="preserve"> </w:t>
      </w:r>
      <w:proofErr w:type="gramStart"/>
      <w:r w:rsidRPr="001972AD">
        <w:rPr>
          <w:iCs/>
          <w:u w:val="single"/>
        </w:rPr>
        <w:t>summenzionati</w:t>
      </w:r>
      <w:proofErr w:type="gramEnd"/>
      <w:r w:rsidRPr="001972AD">
        <w:rPr>
          <w:iCs/>
          <w:u w:val="single"/>
        </w:rPr>
        <w:t>.</w:t>
      </w:r>
    </w:p>
    <w:p w:rsidR="005D16AB" w:rsidP="00EA00FC" w:rsidRDefault="005D16AB" w14:paraId="02B2D01C" w14:textId="77777777">
      <w:pPr>
        <w:pStyle w:val="Corpotesto"/>
        <w:spacing w:before="1"/>
        <w:jc w:val="both"/>
        <w:rPr>
          <w:i/>
        </w:rPr>
      </w:pPr>
    </w:p>
    <w:p w:rsidR="00F059B4" w:rsidP="00EA00FC" w:rsidRDefault="0094466C" w14:paraId="3BAFAD0B" w14:textId="2BCA15CB">
      <w:pPr>
        <w:pStyle w:val="Corpotesto"/>
        <w:spacing w:before="1"/>
        <w:jc w:val="both"/>
      </w:pPr>
      <w:r>
        <w:t>Ulteriori</w:t>
      </w:r>
      <w:r>
        <w:rPr>
          <w:spacing w:val="14"/>
        </w:rPr>
        <w:t xml:space="preserve"> </w:t>
      </w:r>
      <w:r>
        <w:t>comunicazioni</w:t>
      </w:r>
      <w:r>
        <w:rPr>
          <w:spacing w:val="15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inviate</w:t>
      </w:r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modifiche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programma</w:t>
      </w:r>
      <w:r>
        <w:rPr>
          <w:spacing w:val="14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missione</w:t>
      </w:r>
      <w:r>
        <w:rPr>
          <w:spacing w:val="-47"/>
        </w:rPr>
        <w:t xml:space="preserve"> </w:t>
      </w:r>
      <w:r>
        <w:t>(soprattutto nel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 prolungamento</w:t>
      </w:r>
      <w:r>
        <w:rPr>
          <w:spacing w:val="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missione</w:t>
      </w:r>
      <w:r>
        <w:rPr>
          <w:spacing w:val="-6"/>
        </w:rPr>
        <w:t xml:space="preserve"> </w:t>
      </w:r>
      <w:r>
        <w:t>stessa).</w:t>
      </w:r>
    </w:p>
    <w:p w:rsidR="005D16AB" w:rsidP="005D16AB" w:rsidRDefault="0094466C" w14:paraId="43181E8C" w14:textId="77777777">
      <w:pPr>
        <w:pStyle w:val="Corpotesto"/>
        <w:spacing w:before="2" w:line="267" w:lineRule="exact"/>
        <w:jc w:val="both"/>
      </w:pPr>
      <w:r>
        <w:t>L’aggiunta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personale</w:t>
      </w:r>
      <w:r>
        <w:rPr>
          <w:spacing w:val="11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missione,</w:t>
      </w:r>
      <w:r>
        <w:rPr>
          <w:spacing w:val="11"/>
        </w:rPr>
        <w:t xml:space="preserve"> </w:t>
      </w:r>
      <w:r>
        <w:t>dopo</w:t>
      </w:r>
      <w:r>
        <w:rPr>
          <w:spacing w:val="14"/>
        </w:rPr>
        <w:t xml:space="preserve"> </w:t>
      </w:r>
      <w:r>
        <w:t>l’avvenuta</w:t>
      </w:r>
      <w:r>
        <w:rPr>
          <w:spacing w:val="13"/>
        </w:rPr>
        <w:t xml:space="preserve"> </w:t>
      </w:r>
      <w:r>
        <w:t>comunicazione</w:t>
      </w:r>
      <w:r>
        <w:rPr>
          <w:spacing w:val="14"/>
        </w:rPr>
        <w:t xml:space="preserve"> </w:t>
      </w:r>
      <w:r>
        <w:t>all’Ambasciata</w:t>
      </w:r>
      <w:r w:rsidR="001972AD">
        <w:t>/Consolato</w:t>
      </w:r>
      <w:r>
        <w:rPr>
          <w:spacing w:val="13"/>
        </w:rPr>
        <w:t xml:space="preserve"> </w:t>
      </w:r>
      <w:r>
        <w:t>d’Itali</w:t>
      </w:r>
      <w:r w:rsidR="001972AD">
        <w:t>a</w:t>
      </w:r>
      <w:r>
        <w:rPr>
          <w:spacing w:val="11"/>
        </w:rPr>
        <w:t xml:space="preserve"> </w:t>
      </w:r>
      <w:r>
        <w:t>a</w:t>
      </w:r>
      <w:r w:rsidR="001972AD">
        <w:rPr>
          <w:spacing w:val="10"/>
        </w:rPr>
        <w:t xml:space="preserve"> </w:t>
      </w:r>
      <w:r w:rsidRPr="002B0CF2" w:rsidR="001972AD">
        <w:rPr>
          <w:color w:val="0000FF"/>
        </w:rPr>
        <w:t>[…]</w:t>
      </w:r>
      <w:r w:rsidR="001972AD">
        <w:rPr>
          <w:color w:val="0000FF"/>
        </w:rPr>
        <w:t xml:space="preserve"> </w:t>
      </w:r>
      <w:r w:rsidRPr="001972AD" w:rsidR="001972AD">
        <w:t>e</w:t>
      </w:r>
      <w:r w:rsidR="001972AD">
        <w:rPr>
          <w:color w:val="0000FF"/>
        </w:rPr>
        <w:t xml:space="preserve"> </w:t>
      </w:r>
      <w:r>
        <w:t>alla</w:t>
      </w:r>
      <w:r w:rsidR="001972AD">
        <w:t xml:space="preserve"> </w:t>
      </w:r>
      <w:r>
        <w:t xml:space="preserve">Sede </w:t>
      </w:r>
      <w:r w:rsidR="00C45AC2">
        <w:t xml:space="preserve">AICS di </w:t>
      </w:r>
      <w:r w:rsidRPr="002B0CF2" w:rsidR="001972AD">
        <w:rPr>
          <w:color w:val="0000FF"/>
        </w:rPr>
        <w:t>[…]</w:t>
      </w:r>
      <w:r w:rsidRPr="001972AD" w:rsidR="001972AD">
        <w:t xml:space="preserve">, </w:t>
      </w:r>
      <w:r>
        <w:t>richiede di</w:t>
      </w:r>
      <w:r>
        <w:rPr>
          <w:spacing w:val="-1"/>
        </w:rPr>
        <w:t xml:space="preserve"> </w:t>
      </w:r>
      <w:r>
        <w:t>ripetere la</w:t>
      </w:r>
      <w:r>
        <w:rPr>
          <w:spacing w:val="-5"/>
        </w:rPr>
        <w:t xml:space="preserve"> </w:t>
      </w:r>
      <w:r>
        <w:t>medesima</w:t>
      </w:r>
      <w:r>
        <w:rPr>
          <w:spacing w:val="-1"/>
        </w:rPr>
        <w:t xml:space="preserve"> </w:t>
      </w:r>
      <w:r>
        <w:t>procedura.</w:t>
      </w:r>
    </w:p>
    <w:p w:rsidR="005D16AB" w:rsidP="005D16AB" w:rsidRDefault="005D16AB" w14:paraId="5A04F670" w14:textId="77777777">
      <w:pPr>
        <w:pStyle w:val="Corpotesto"/>
        <w:spacing w:before="2" w:line="267" w:lineRule="exact"/>
        <w:jc w:val="both"/>
      </w:pPr>
    </w:p>
    <w:p w:rsidR="005D16AB" w:rsidP="005D16AB" w:rsidRDefault="005D16AB" w14:paraId="40E65981" w14:textId="77777777">
      <w:pPr>
        <w:pStyle w:val="Corpotesto"/>
        <w:spacing w:before="2" w:line="267" w:lineRule="exact"/>
        <w:jc w:val="both"/>
      </w:pPr>
    </w:p>
    <w:p w:rsidRPr="005D16AB" w:rsidR="00F059B4" w:rsidP="005D16AB" w:rsidRDefault="0094466C" w14:paraId="07DC85CB" w14:textId="0B6F1E34">
      <w:pPr>
        <w:pStyle w:val="Corpotesto"/>
        <w:numPr>
          <w:ilvl w:val="0"/>
          <w:numId w:val="5"/>
        </w:numPr>
        <w:spacing w:before="2" w:line="267" w:lineRule="exact"/>
        <w:jc w:val="both"/>
        <w:rPr>
          <w:u w:val="single"/>
        </w:rPr>
      </w:pPr>
      <w:r w:rsidRPr="005D16AB">
        <w:rPr>
          <w:b/>
          <w:bCs/>
          <w:u w:val="single"/>
        </w:rPr>
        <w:t>Coordinamento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all’interno</w:t>
      </w:r>
      <w:r w:rsidRPr="005D16AB">
        <w:rPr>
          <w:b/>
          <w:bCs/>
          <w:spacing w:val="-4"/>
          <w:u w:val="single"/>
        </w:rPr>
        <w:t xml:space="preserve"> </w:t>
      </w:r>
      <w:r w:rsidRPr="005D16AB">
        <w:rPr>
          <w:b/>
          <w:bCs/>
          <w:u w:val="single"/>
        </w:rPr>
        <w:t>d</w:t>
      </w:r>
      <w:r w:rsidRPr="005D16AB" w:rsidR="00C45AC2">
        <w:rPr>
          <w:b/>
          <w:bCs/>
          <w:u w:val="single"/>
        </w:rPr>
        <w:t>i</w:t>
      </w:r>
      <w:r w:rsidRPr="005D16AB" w:rsidR="001972AD">
        <w:rPr>
          <w:b/>
          <w:bCs/>
          <w:u w:val="single"/>
        </w:rPr>
        <w:t xml:space="preserve"> </w:t>
      </w:r>
      <w:r w:rsidRPr="005D16AB" w:rsidR="001972AD">
        <w:rPr>
          <w:b/>
          <w:bCs/>
          <w:color w:val="0000FF"/>
          <w:u w:val="single"/>
        </w:rPr>
        <w:t>[Paese/Regione/Area]</w:t>
      </w:r>
    </w:p>
    <w:p w:rsidR="005D16AB" w:rsidP="005D16AB" w:rsidRDefault="0094466C" w14:paraId="10C72396" w14:textId="1CE2E3A2">
      <w:pPr>
        <w:pStyle w:val="Corpotesto"/>
        <w:spacing w:before="121"/>
        <w:ind w:right="117"/>
        <w:jc w:val="both"/>
      </w:pP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permanenza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 w:rsidR="00C45AC2">
        <w:t xml:space="preserve">in </w:t>
      </w:r>
      <w:r w:rsidR="001972AD">
        <w:rPr>
          <w:color w:val="0000FF"/>
        </w:rPr>
        <w:t>[Paese/Regione/Area]</w:t>
      </w:r>
      <w:r w:rsidR="001972AD">
        <w:rPr>
          <w:color w:val="0000FF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espatriati</w:t>
      </w:r>
      <w:r>
        <w:rPr>
          <w:spacing w:val="1"/>
        </w:rPr>
        <w:t xml:space="preserve"> </w:t>
      </w:r>
      <w:r>
        <w:t>dell’OSC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informazioni periodiche all’</w:t>
      </w:r>
      <w:r w:rsidRPr="001972AD">
        <w:rPr>
          <w:color w:val="0000FF"/>
        </w:rPr>
        <w:t>Ambasciata</w:t>
      </w:r>
      <w:r w:rsidRPr="001972AD" w:rsidR="001972AD">
        <w:rPr>
          <w:color w:val="0000FF"/>
        </w:rPr>
        <w:t>/Consolato</w:t>
      </w:r>
      <w:r>
        <w:t xml:space="preserve"> d’Italia </w:t>
      </w:r>
      <w:r w:rsidR="001972AD">
        <w:t xml:space="preserve">in </w:t>
      </w:r>
      <w:r w:rsidR="001972AD">
        <w:rPr>
          <w:color w:val="0000FF"/>
        </w:rPr>
        <w:t>[</w:t>
      </w:r>
      <w:r w:rsidR="001972AD">
        <w:rPr>
          <w:color w:val="0000FF"/>
        </w:rPr>
        <w:t>…</w:t>
      </w:r>
      <w:r w:rsidR="001972AD">
        <w:rPr>
          <w:color w:val="0000FF"/>
        </w:rPr>
        <w:t xml:space="preserve">] </w:t>
      </w:r>
      <w:r>
        <w:t>prestando particolare attenzione alla segnalazione di</w:t>
      </w:r>
      <w:r>
        <w:rPr>
          <w:spacing w:val="-47"/>
        </w:rPr>
        <w:t xml:space="preserve"> </w:t>
      </w:r>
      <w:r>
        <w:rPr>
          <w:spacing w:val="-1"/>
        </w:rPr>
        <w:t>situazioni</w:t>
      </w:r>
      <w:r>
        <w:rPr>
          <w:spacing w:val="-12"/>
        </w:rPr>
        <w:t xml:space="preserve"> </w:t>
      </w:r>
      <w:r w:rsidR="00B97FA9">
        <w:t>di situazioni di pericolo effettivo o potenziale per l’incolumità del personale espatriato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personale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inoltre</w:t>
      </w:r>
      <w:r>
        <w:rPr>
          <w:spacing w:val="-13"/>
        </w:rPr>
        <w:t xml:space="preserve"> </w:t>
      </w:r>
      <w:r>
        <w:t>attenersi</w:t>
      </w:r>
      <w:r>
        <w:rPr>
          <w:spacing w:val="-4"/>
        </w:rPr>
        <w:t xml:space="preserve"> </w:t>
      </w:r>
      <w:r>
        <w:t>alle indicazioni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locali</w:t>
      </w:r>
      <w:r>
        <w:rPr>
          <w:spacing w:val="-47"/>
        </w:rPr>
        <w:t xml:space="preserve"> </w:t>
      </w:r>
      <w:r>
        <w:t>e, ove possibile, alle indicazioni sulla</w:t>
      </w:r>
      <w:r w:rsidR="00883E09">
        <w:t xml:space="preserve"> </w:t>
      </w:r>
      <w:r>
        <w:t>sicurezza diffuse da OCHA, da UNDSS e dal sito internet INSO</w:t>
      </w:r>
      <w:r>
        <w:rPr>
          <w:spacing w:val="1"/>
        </w:rPr>
        <w:t xml:space="preserve"> </w:t>
      </w:r>
      <w:r>
        <w:rPr>
          <w:spacing w:val="-1"/>
        </w:rPr>
        <w:t>(</w:t>
      </w:r>
      <w:hyperlink w:history="1" r:id="rId11">
        <w:r w:rsidRPr="00D7504E" w:rsidR="005A2EE7">
          <w:rPr>
            <w:rStyle w:val="Collegamentoipertestuale"/>
            <w:spacing w:val="-1"/>
          </w:rPr>
          <w:t>http://www.ngosafety.org/) e dagli Uffici UE,</w:t>
        </w:r>
        <w:r w:rsidRPr="00D7504E" w:rsidR="005A2EE7">
          <w:rPr>
            <w:rStyle w:val="Collegamentoipertestuale"/>
            <w:spacing w:val="-19"/>
          </w:rPr>
          <w:t xml:space="preserve"> </w:t>
        </w:r>
      </w:hyperlink>
      <w:r>
        <w:t>nonché</w:t>
      </w:r>
      <w:r w:rsidR="00C45AC2">
        <w:t xml:space="preserve"> </w:t>
      </w:r>
      <w:r>
        <w:t>connettersi</w:t>
      </w:r>
      <w:r>
        <w:rPr>
          <w:spacing w:val="-8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varie</w:t>
      </w:r>
      <w:r>
        <w:rPr>
          <w:spacing w:val="-8"/>
        </w:rPr>
        <w:t xml:space="preserve"> </w:t>
      </w:r>
      <w:r>
        <w:t>reti</w:t>
      </w:r>
      <w:r>
        <w:rPr>
          <w:spacing w:val="-8"/>
        </w:rPr>
        <w:t xml:space="preserve"> </w:t>
      </w:r>
      <w:r>
        <w:t>informative</w:t>
      </w:r>
      <w:r>
        <w:rPr>
          <w:spacing w:val="-9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organizzazioni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presenti</w:t>
      </w:r>
      <w:r>
        <w:rPr>
          <w:spacing w:val="-47"/>
        </w:rPr>
        <w:t xml:space="preserve"> </w:t>
      </w:r>
      <w:r>
        <w:t>all’interno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Paese.</w:t>
      </w:r>
    </w:p>
    <w:p w:rsidR="005D16AB" w:rsidP="005D16AB" w:rsidRDefault="005D16AB" w14:paraId="7E34CBA0" w14:textId="77777777">
      <w:pPr>
        <w:pStyle w:val="Corpotesto"/>
        <w:spacing w:before="121"/>
        <w:ind w:right="117"/>
        <w:jc w:val="both"/>
      </w:pPr>
    </w:p>
    <w:p w:rsidRPr="005D16AB" w:rsidR="00F059B4" w:rsidP="005D16AB" w:rsidRDefault="0094466C" w14:paraId="4E14AC01" w14:textId="4A74A818">
      <w:pPr>
        <w:pStyle w:val="Corpotesto"/>
        <w:numPr>
          <w:ilvl w:val="0"/>
          <w:numId w:val="5"/>
        </w:numPr>
        <w:spacing w:before="121"/>
        <w:ind w:right="117"/>
        <w:jc w:val="both"/>
        <w:rPr>
          <w:u w:val="single"/>
        </w:rPr>
      </w:pPr>
      <w:r w:rsidRPr="005D16AB">
        <w:rPr>
          <w:b/>
          <w:bCs/>
          <w:u w:val="single"/>
        </w:rPr>
        <w:t>Strumenti</w:t>
      </w:r>
      <w:r w:rsidRPr="005D16AB">
        <w:rPr>
          <w:b/>
          <w:bCs/>
          <w:spacing w:val="-9"/>
          <w:u w:val="single"/>
        </w:rPr>
        <w:t xml:space="preserve"> </w:t>
      </w:r>
      <w:r w:rsidRPr="005D16AB">
        <w:rPr>
          <w:b/>
          <w:bCs/>
          <w:u w:val="single"/>
        </w:rPr>
        <w:t>per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la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sicurezza</w:t>
      </w:r>
    </w:p>
    <w:p w:rsidR="005D16AB" w:rsidP="005D16AB" w:rsidRDefault="0094466C" w14:paraId="6298C657" w14:textId="209630FC">
      <w:pPr>
        <w:spacing w:before="118"/>
        <w:ind w:right="119"/>
        <w:jc w:val="both"/>
      </w:pPr>
      <w:r>
        <w:t>L’OSC deve dotarsi di un piano di gestione del rischio sicurezza ed una strategia per l’eventuale gestione in</w:t>
      </w:r>
      <w:r>
        <w:rPr>
          <w:spacing w:val="-47"/>
        </w:rPr>
        <w:t xml:space="preserve"> </w:t>
      </w:r>
      <w:r>
        <w:t>remoto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(</w:t>
      </w:r>
      <w:r w:rsidRPr="00B97FA9">
        <w:rPr>
          <w:i/>
          <w:color w:val="0000FF"/>
        </w:rPr>
        <w:t>cfr.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i</w:t>
      </w:r>
      <w:r w:rsidRPr="00B97FA9">
        <w:rPr>
          <w:i/>
          <w:color w:val="0000FF"/>
          <w:spacing w:val="-7"/>
        </w:rPr>
        <w:t xml:space="preserve"> </w:t>
      </w:r>
      <w:r w:rsidRPr="00B97FA9">
        <w:rPr>
          <w:i/>
          <w:color w:val="0000FF"/>
        </w:rPr>
        <w:t>paragrafi</w:t>
      </w:r>
      <w:r w:rsidRPr="00B97FA9">
        <w:rPr>
          <w:i/>
          <w:color w:val="0000FF"/>
          <w:spacing w:val="-4"/>
        </w:rPr>
        <w:t xml:space="preserve"> </w:t>
      </w:r>
      <w:r w:rsidRPr="00B97FA9" w:rsidR="00B02C7B">
        <w:rPr>
          <w:i/>
          <w:color w:val="0000FF"/>
        </w:rPr>
        <w:t>[…]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della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Call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for</w:t>
      </w:r>
      <w:r w:rsidRPr="00B97FA9">
        <w:rPr>
          <w:i/>
          <w:color w:val="0000FF"/>
          <w:spacing w:val="-5"/>
        </w:rPr>
        <w:t xml:space="preserve"> </w:t>
      </w:r>
      <w:proofErr w:type="spellStart"/>
      <w:r w:rsidRPr="00B97FA9">
        <w:rPr>
          <w:i/>
          <w:color w:val="0000FF"/>
        </w:rPr>
        <w:t>Proposals</w:t>
      </w:r>
      <w:proofErr w:type="spellEnd"/>
      <w:r w:rsidRPr="00B97FA9">
        <w:rPr>
          <w:i/>
          <w:color w:val="0000FF"/>
          <w:spacing w:val="-1"/>
        </w:rPr>
        <w:t xml:space="preserve"> </w:t>
      </w:r>
      <w:r w:rsidRPr="00B97FA9">
        <w:rPr>
          <w:color w:val="0000FF"/>
        </w:rPr>
        <w:t>per</w:t>
      </w:r>
      <w:r w:rsidRPr="00B97FA9">
        <w:rPr>
          <w:color w:val="0000FF"/>
          <w:spacing w:val="-3"/>
        </w:rPr>
        <w:t xml:space="preserve"> </w:t>
      </w:r>
      <w:r w:rsidRPr="00B97FA9">
        <w:rPr>
          <w:color w:val="0000FF"/>
        </w:rPr>
        <w:t>l’</w:t>
      </w:r>
      <w:r w:rsidR="00B97FA9">
        <w:rPr>
          <w:color w:val="0000FF"/>
        </w:rPr>
        <w:t>[n</w:t>
      </w:r>
      <w:r w:rsidRPr="00B97FA9" w:rsidR="00C45AC2">
        <w:rPr>
          <w:color w:val="0000FF"/>
        </w:rPr>
        <w:t>ome Iniziativa</w:t>
      </w:r>
      <w:r w:rsidR="00B97FA9">
        <w:rPr>
          <w:color w:val="0000FF"/>
        </w:rPr>
        <w:t>]</w:t>
      </w:r>
      <w:r>
        <w:t>), adattato al</w:t>
      </w:r>
      <w:r>
        <w:rPr>
          <w:spacing w:val="1"/>
        </w:rPr>
        <w:t xml:space="preserve"> </w:t>
      </w:r>
      <w:r>
        <w:t>contesto</w:t>
      </w:r>
      <w:r>
        <w:rPr>
          <w:spacing w:val="8"/>
        </w:rPr>
        <w:t xml:space="preserve"> </w:t>
      </w:r>
      <w:r>
        <w:t>locale,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un</w:t>
      </w:r>
      <w:r>
        <w:rPr>
          <w:spacing w:val="-12"/>
        </w:rPr>
        <w:t xml:space="preserve"> </w:t>
      </w:r>
      <w:proofErr w:type="spellStart"/>
      <w:r>
        <w:rPr>
          <w:i/>
        </w:rPr>
        <w:t>Focal</w:t>
      </w:r>
      <w:proofErr w:type="spellEnd"/>
      <w:r>
        <w:rPr>
          <w:i/>
          <w:spacing w:val="-7"/>
        </w:rPr>
        <w:t xml:space="preserve"> </w:t>
      </w:r>
      <w:r>
        <w:rPr>
          <w:i/>
        </w:rPr>
        <w:t>point</w:t>
      </w:r>
      <w:r>
        <w:rPr>
          <w:i/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sicurezza,</w:t>
      </w:r>
      <w:r>
        <w:rPr>
          <w:spacing w:val="-6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corretta</w:t>
      </w:r>
      <w:r>
        <w:rPr>
          <w:spacing w:val="-6"/>
        </w:rPr>
        <w:t xml:space="preserve"> </w:t>
      </w:r>
      <w:r>
        <w:t>attuazione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personale dell’OSC</w:t>
      </w:r>
      <w:r w:rsidR="00B02C7B">
        <w:t xml:space="preserve"> </w:t>
      </w:r>
      <w:r>
        <w:t xml:space="preserve">presente in </w:t>
      </w:r>
      <w:r w:rsidR="00B02C7B">
        <w:rPr>
          <w:color w:val="0000FF"/>
        </w:rPr>
        <w:t>[Paese/Regione/Area]</w:t>
      </w:r>
      <w:r>
        <w:t>, che dovrà ricevere a tal fine apposita formazione e aggiornamenti,</w:t>
      </w:r>
      <w:r>
        <w:rPr>
          <w:spacing w:val="1"/>
        </w:rPr>
        <w:t xml:space="preserve"> </w:t>
      </w:r>
      <w:r>
        <w:t>anche organizzando</w:t>
      </w:r>
      <w:r w:rsidR="00B02C7B">
        <w:t xml:space="preserve"> </w:t>
      </w:r>
      <w:r>
        <w:t xml:space="preserve">periodici </w:t>
      </w:r>
      <w:r>
        <w:rPr>
          <w:i/>
        </w:rPr>
        <w:t xml:space="preserve">briefing </w:t>
      </w:r>
      <w:r>
        <w:t xml:space="preserve">presso gli uffici di UNDSS </w:t>
      </w:r>
      <w:r w:rsidR="00C45AC2">
        <w:t xml:space="preserve">in </w:t>
      </w:r>
      <w:r w:rsidR="00B02C7B">
        <w:rPr>
          <w:color w:val="0000FF"/>
        </w:rPr>
        <w:t>[Paese/Regione/Area]</w:t>
      </w:r>
      <w:r>
        <w:t>. Il piano sopra citato dovrà tener</w:t>
      </w:r>
      <w:r>
        <w:rPr>
          <w:spacing w:val="-47"/>
        </w:rPr>
        <w:t xml:space="preserve"> </w:t>
      </w:r>
      <w:r>
        <w:t>conto,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possibile,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sicurezza</w:t>
      </w:r>
      <w:r>
        <w:rPr>
          <w:spacing w:val="-6"/>
        </w:rPr>
        <w:t xml:space="preserve"> </w:t>
      </w:r>
      <w:r>
        <w:t>stabilite</w:t>
      </w:r>
      <w:r>
        <w:rPr>
          <w:spacing w:val="-6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UNDSS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agenzie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Nazioni</w:t>
      </w:r>
      <w:r>
        <w:rPr>
          <w:spacing w:val="-48"/>
        </w:rPr>
        <w:t xml:space="preserve"> </w:t>
      </w:r>
      <w:r>
        <w:t xml:space="preserve">Unite presenti </w:t>
      </w:r>
      <w:r w:rsidR="00C45AC2">
        <w:t xml:space="preserve">in </w:t>
      </w:r>
      <w:r w:rsidR="00B02C7B">
        <w:rPr>
          <w:color w:val="0000FF"/>
        </w:rPr>
        <w:t>[Paese/Regione/Area].</w:t>
      </w:r>
    </w:p>
    <w:p w:rsidR="005D16AB" w:rsidP="005D16AB" w:rsidRDefault="005D16AB" w14:paraId="39AAC05D" w14:textId="77777777">
      <w:pPr>
        <w:spacing w:before="118"/>
        <w:ind w:right="119"/>
        <w:jc w:val="both"/>
      </w:pPr>
    </w:p>
    <w:p w:rsidRPr="005D16AB" w:rsidR="00F059B4" w:rsidP="005D16AB" w:rsidRDefault="0094466C" w14:paraId="3422FB88" w14:textId="19FDD395">
      <w:pPr>
        <w:pStyle w:val="Paragrafoelenco"/>
        <w:numPr>
          <w:ilvl w:val="0"/>
          <w:numId w:val="5"/>
        </w:numPr>
        <w:spacing w:before="118"/>
        <w:ind w:right="119"/>
        <w:rPr>
          <w:u w:val="none"/>
        </w:rPr>
      </w:pPr>
      <w:r w:rsidRPr="005D16AB">
        <w:rPr>
          <w:b/>
          <w:bCs/>
        </w:rPr>
        <w:t>Situazioni</w:t>
      </w:r>
      <w:r w:rsidRPr="005D16AB">
        <w:rPr>
          <w:b/>
          <w:bCs/>
          <w:spacing w:val="-5"/>
        </w:rPr>
        <w:t xml:space="preserve"> </w:t>
      </w:r>
      <w:r w:rsidRPr="005D16AB">
        <w:rPr>
          <w:b/>
          <w:bCs/>
        </w:rPr>
        <w:t>di</w:t>
      </w:r>
      <w:r w:rsidRPr="005D16AB">
        <w:rPr>
          <w:b/>
          <w:bCs/>
          <w:spacing w:val="-4"/>
        </w:rPr>
        <w:t xml:space="preserve"> </w:t>
      </w:r>
      <w:r w:rsidRPr="005D16AB">
        <w:rPr>
          <w:b/>
          <w:bCs/>
        </w:rPr>
        <w:t>particolare</w:t>
      </w:r>
      <w:r w:rsidRPr="005D16AB">
        <w:rPr>
          <w:b/>
          <w:bCs/>
          <w:spacing w:val="-1"/>
        </w:rPr>
        <w:t xml:space="preserve"> </w:t>
      </w:r>
      <w:r w:rsidRPr="005D16AB">
        <w:rPr>
          <w:b/>
          <w:bCs/>
        </w:rPr>
        <w:t>pericolo</w:t>
      </w:r>
    </w:p>
    <w:p w:rsidR="00F059B4" w:rsidP="005D16AB" w:rsidRDefault="0094466C" w14:paraId="3D185185" w14:textId="34AB7908">
      <w:pPr>
        <w:pStyle w:val="Corpotesto"/>
        <w:spacing w:before="118"/>
        <w:ind w:right="122"/>
        <w:jc w:val="both"/>
      </w:pPr>
      <w:r>
        <w:t>Le OSC si impegnano a coordinarsi e a comunicare con tempestività ubicazione e situazione dei propri</w:t>
      </w:r>
      <w:r>
        <w:rPr>
          <w:spacing w:val="1"/>
        </w:rPr>
        <w:t xml:space="preserve"> </w:t>
      </w:r>
      <w:r>
        <w:t xml:space="preserve">operatori presenti in </w:t>
      </w:r>
      <w:r w:rsidR="00B02C7B">
        <w:rPr>
          <w:color w:val="0000FF"/>
        </w:rPr>
        <w:t>[Paese/Regione/Area]</w:t>
      </w:r>
      <w:r w:rsidR="00B02C7B">
        <w:rPr>
          <w:color w:val="0000FF"/>
        </w:rPr>
        <w:t xml:space="preserve"> </w:t>
      </w:r>
      <w:r>
        <w:t xml:space="preserve">ai responsabili </w:t>
      </w:r>
      <w:r w:rsidRPr="00B02C7B">
        <w:rPr>
          <w:color w:val="0000FF"/>
        </w:rPr>
        <w:t>all’Ambasciata</w:t>
      </w:r>
      <w:r w:rsidRPr="00B02C7B" w:rsidR="00B02C7B">
        <w:rPr>
          <w:color w:val="0000FF"/>
        </w:rPr>
        <w:t>/Consolato</w:t>
      </w:r>
      <w:r w:rsidRPr="00B02C7B">
        <w:rPr>
          <w:color w:val="0000FF"/>
        </w:rPr>
        <w:t xml:space="preserve"> </w:t>
      </w:r>
      <w:r>
        <w:t>d’Italia a</w:t>
      </w:r>
      <w:r w:rsidR="00C45AC2">
        <w:t xml:space="preserve"> </w:t>
      </w:r>
      <w:r w:rsidRPr="00B02C7B" w:rsidR="00B02C7B">
        <w:rPr>
          <w:color w:val="0000FF"/>
        </w:rPr>
        <w:t>[…]</w:t>
      </w:r>
      <w:r w:rsidR="00B02C7B">
        <w:t xml:space="preserve"> </w:t>
      </w:r>
      <w:r>
        <w:t>e ad alla Sede AICS di</w:t>
      </w:r>
      <w:r w:rsidR="00B02C7B">
        <w:t xml:space="preserve"> </w:t>
      </w:r>
      <w:r w:rsidRPr="00B02C7B" w:rsidR="00B02C7B">
        <w:rPr>
          <w:color w:val="0000FF"/>
        </w:rPr>
        <w:t>[…]</w:t>
      </w:r>
      <w:r w:rsidR="00B02C7B">
        <w:rPr>
          <w:color w:val="0000FF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assumere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trasmettere</w:t>
      </w:r>
      <w:r>
        <w:rPr>
          <w:spacing w:val="-4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operatori</w:t>
      </w:r>
      <w:r>
        <w:rPr>
          <w:spacing w:val="-9"/>
        </w:rPr>
        <w:t xml:space="preserve"> </w:t>
      </w:r>
      <w:r>
        <w:t>stessi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disposizioni</w:t>
      </w:r>
      <w:r>
        <w:rPr>
          <w:spacing w:val="-9"/>
        </w:rPr>
        <w:t xml:space="preserve"> </w:t>
      </w:r>
      <w:r>
        <w:t>decise</w:t>
      </w:r>
      <w:r>
        <w:rPr>
          <w:spacing w:val="-5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coordinamento</w:t>
      </w:r>
      <w:r w:rsidR="00B02C7B">
        <w:rPr>
          <w:spacing w:val="-8"/>
        </w:rPr>
        <w:t xml:space="preserve">, </w:t>
      </w:r>
      <w:r>
        <w:t>compresa l’uscita</w:t>
      </w:r>
      <w:r>
        <w:rPr>
          <w:spacing w:val="-4"/>
        </w:rPr>
        <w:t xml:space="preserve"> </w:t>
      </w:r>
      <w:r>
        <w:t xml:space="preserve">di emergenza </w:t>
      </w:r>
      <w:r w:rsidR="00B02C7B">
        <w:t xml:space="preserve">da </w:t>
      </w:r>
      <w:r w:rsidR="00B02C7B">
        <w:rPr>
          <w:color w:val="0000FF"/>
        </w:rPr>
        <w:t>[Paese/Regione/Area]</w:t>
      </w:r>
      <w:r>
        <w:t>.</w:t>
      </w:r>
    </w:p>
    <w:p w:rsidR="00F059B4" w:rsidP="008C62E8" w:rsidRDefault="00F059B4" w14:paraId="68FC2F3C" w14:textId="77777777">
      <w:pPr>
        <w:pStyle w:val="Corpotesto"/>
        <w:spacing w:before="1"/>
        <w:jc w:val="both"/>
      </w:pPr>
    </w:p>
    <w:p w:rsidRPr="00B02C7B" w:rsidR="00F059B4" w:rsidP="005D16AB" w:rsidRDefault="0094466C" w14:paraId="2DACFB6C" w14:textId="2AE672F9">
      <w:pPr>
        <w:spacing w:before="1"/>
        <w:ind w:right="125"/>
        <w:jc w:val="both"/>
        <w:rPr>
          <w:iCs/>
          <w:u w:val="single"/>
        </w:rPr>
      </w:pPr>
      <w:r w:rsidRPr="00B02C7B">
        <w:rPr>
          <w:iCs/>
          <w:u w:val="single"/>
        </w:rPr>
        <w:t>L’immediata uscita da</w:t>
      </w:r>
      <w:r w:rsidRPr="00B02C7B" w:rsidR="00C45AC2">
        <w:rPr>
          <w:iCs/>
          <w:u w:val="single"/>
        </w:rPr>
        <w:t xml:space="preserve"> </w:t>
      </w:r>
      <w:r w:rsidR="00B02C7B">
        <w:rPr>
          <w:color w:val="0000FF"/>
        </w:rPr>
        <w:t>[Paese/Regione/Area]</w:t>
      </w:r>
      <w:r w:rsidR="00B02C7B">
        <w:t xml:space="preserve"> </w:t>
      </w:r>
      <w:r w:rsidRPr="00B02C7B">
        <w:rPr>
          <w:iCs/>
          <w:u w:val="single"/>
        </w:rPr>
        <w:t>del personale dell’OSC, dovrà avvenire quando richiesta dall’</w:t>
      </w:r>
      <w:r w:rsidRPr="002A1DC7">
        <w:rPr>
          <w:iCs/>
          <w:color w:val="0000FF"/>
          <w:u w:val="single"/>
        </w:rPr>
        <w:t>Ambasciata</w:t>
      </w:r>
      <w:r w:rsidRPr="002A1DC7" w:rsidR="002A1DC7">
        <w:rPr>
          <w:iCs/>
          <w:color w:val="0000FF"/>
          <w:u w:val="single"/>
        </w:rPr>
        <w:t>/Consolato</w:t>
      </w:r>
      <w:r w:rsidRPr="00B02C7B">
        <w:rPr>
          <w:iCs/>
          <w:spacing w:val="1"/>
          <w:u w:val="single"/>
        </w:rPr>
        <w:t xml:space="preserve"> </w:t>
      </w:r>
      <w:r w:rsidRPr="00B02C7B">
        <w:rPr>
          <w:iCs/>
          <w:u w:val="single"/>
        </w:rPr>
        <w:t>d’Italia</w:t>
      </w:r>
      <w:r w:rsidRPr="00B02C7B">
        <w:rPr>
          <w:iCs/>
          <w:spacing w:val="-4"/>
          <w:u w:val="single"/>
        </w:rPr>
        <w:t xml:space="preserve"> </w:t>
      </w:r>
      <w:r w:rsidRPr="00B02C7B">
        <w:rPr>
          <w:iCs/>
          <w:u w:val="single"/>
        </w:rPr>
        <w:t>a</w:t>
      </w:r>
      <w:r w:rsidRPr="00B02C7B">
        <w:rPr>
          <w:iCs/>
          <w:spacing w:val="-1"/>
          <w:u w:val="single"/>
        </w:rPr>
        <w:t xml:space="preserve"> </w:t>
      </w:r>
      <w:r w:rsidRPr="002A1DC7" w:rsidR="002A1DC7">
        <w:rPr>
          <w:iCs/>
          <w:color w:val="0000FF"/>
          <w:u w:val="single"/>
        </w:rPr>
        <w:t>[…]</w:t>
      </w:r>
      <w:r w:rsidRPr="00B02C7B">
        <w:rPr>
          <w:iCs/>
          <w:spacing w:val="-5"/>
          <w:u w:val="single"/>
        </w:rPr>
        <w:t xml:space="preserve"> </w:t>
      </w:r>
      <w:r w:rsidRPr="00B02C7B">
        <w:rPr>
          <w:iCs/>
          <w:u w:val="single"/>
        </w:rPr>
        <w:t>secondo le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modalità concordate al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momento.</w:t>
      </w:r>
    </w:p>
    <w:p w:rsidR="00F059B4" w:rsidP="008C62E8" w:rsidRDefault="00F059B4" w14:paraId="603623EB" w14:textId="77777777">
      <w:pPr>
        <w:pStyle w:val="Corpotesto"/>
        <w:jc w:val="both"/>
        <w:rPr>
          <w:i/>
        </w:rPr>
      </w:pPr>
    </w:p>
    <w:p w:rsidR="00F059B4" w:rsidP="008C62E8" w:rsidRDefault="00F059B4" w14:paraId="180CC55E" w14:textId="77777777">
      <w:pPr>
        <w:pStyle w:val="Corpotesto"/>
        <w:spacing w:before="8"/>
        <w:jc w:val="both"/>
        <w:rPr>
          <w:i/>
        </w:rPr>
      </w:pPr>
    </w:p>
    <w:p w:rsidR="002A1DC7" w:rsidP="002A1DC7" w:rsidRDefault="0094466C" w14:paraId="63159A45" w14:textId="0F91B376">
      <w:pPr>
        <w:pStyle w:val="Titolo1"/>
        <w:spacing w:line="267" w:lineRule="exact"/>
        <w:ind w:left="0" w:right="392"/>
      </w:pPr>
      <w:r>
        <w:t xml:space="preserve">Art. </w:t>
      </w:r>
      <w:r w:rsidR="005D16AB">
        <w:t>2</w:t>
      </w:r>
    </w:p>
    <w:p w:rsidRPr="002A1DC7" w:rsidR="002A1DC7" w:rsidP="005D16AB" w:rsidRDefault="0094466C" w14:paraId="459785CB" w14:textId="639E73E8">
      <w:pPr>
        <w:pStyle w:val="Titolo1"/>
        <w:spacing w:line="267" w:lineRule="exact"/>
        <w:ind w:left="0" w:right="392"/>
      </w:pPr>
      <w:r>
        <w:t>L’</w:t>
      </w:r>
      <w:r w:rsidRPr="002A1DC7">
        <w:rPr>
          <w:color w:val="0000FF"/>
        </w:rPr>
        <w:t>Ambasciata</w:t>
      </w:r>
      <w:r w:rsidRPr="002A1DC7" w:rsidR="002A1DC7">
        <w:rPr>
          <w:color w:val="0000FF"/>
        </w:rPr>
        <w:t>/Consolato</w:t>
      </w:r>
      <w:r>
        <w:rPr>
          <w:spacing w:val="-4"/>
        </w:rPr>
        <w:t xml:space="preserve"> </w:t>
      </w:r>
      <w:r>
        <w:t>d’Italia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 w:rsidR="002A1DC7">
        <w:rPr>
          <w:color w:val="0000FF"/>
        </w:rPr>
        <w:t>[</w:t>
      </w:r>
      <w:r w:rsidR="002A1DC7">
        <w:rPr>
          <w:color w:val="0000FF"/>
        </w:rPr>
        <w:t>…</w:t>
      </w:r>
      <w:r w:rsidR="002A1DC7">
        <w:rPr>
          <w:color w:val="0000FF"/>
        </w:rPr>
        <w:t>]</w:t>
      </w:r>
      <w:r w:rsidR="002A1DC7"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AICS</w:t>
      </w:r>
      <w:r>
        <w:rPr>
          <w:spacing w:val="-5"/>
        </w:rPr>
        <w:t xml:space="preserve"> </w:t>
      </w:r>
      <w:r w:rsidRPr="002A1DC7" w:rsidR="002A1DC7">
        <w:rPr>
          <w:color w:val="0000FF"/>
        </w:rPr>
        <w:t>[…]</w:t>
      </w:r>
      <w:r>
        <w:rPr>
          <w:spacing w:val="-2"/>
        </w:rPr>
        <w:t xml:space="preserve"> </w:t>
      </w:r>
      <w:r>
        <w:t>assicureranno</w:t>
      </w:r>
      <w:r>
        <w:rPr>
          <w:spacing w:val="-3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segue</w:t>
      </w:r>
    </w:p>
    <w:p w:rsidR="00F059B4" w:rsidP="008C62E8" w:rsidRDefault="00F059B4" w14:paraId="5A056CF3" w14:textId="77777777">
      <w:pPr>
        <w:pStyle w:val="Corpotesto"/>
        <w:spacing w:before="5"/>
        <w:jc w:val="both"/>
        <w:rPr>
          <w:b/>
          <w:sz w:val="21"/>
        </w:rPr>
      </w:pPr>
    </w:p>
    <w:p w:rsidRPr="002A1DC7" w:rsidR="00F059B4" w:rsidP="002A1DC7" w:rsidRDefault="0094466C" w14:paraId="1D3184C4" w14:textId="7777777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Riunioni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periodiche</w:t>
      </w:r>
    </w:p>
    <w:p w:rsidR="00F059B4" w:rsidP="008C62E8" w:rsidRDefault="0094466C" w14:paraId="2EB7EFA7" w14:textId="6D438C7E">
      <w:pPr>
        <w:pStyle w:val="Corpotesto"/>
        <w:spacing w:before="26"/>
        <w:ind w:left="118" w:right="123"/>
        <w:jc w:val="both"/>
      </w:pPr>
      <w:r>
        <w:t>L’</w:t>
      </w:r>
      <w:r w:rsidRPr="002A1DC7">
        <w:rPr>
          <w:color w:val="0000FF"/>
        </w:rPr>
        <w:t>Ambasciata</w:t>
      </w:r>
      <w:r w:rsidRPr="002A1DC7" w:rsid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t>d’Italia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Pr="00B02C7B" w:rsidR="002A1DC7">
        <w:rPr>
          <w:color w:val="0000FF"/>
        </w:rPr>
        <w:t>[…]</w:t>
      </w:r>
      <w:r w:rsidR="002A1DC7">
        <w:rPr>
          <w:color w:val="0000FF"/>
        </w:rPr>
        <w:t xml:space="preserve"> </w:t>
      </w:r>
      <w:r>
        <w:t>assicurerà</w:t>
      </w:r>
      <w:r>
        <w:rPr>
          <w:spacing w:val="1"/>
        </w:rPr>
        <w:t xml:space="preserve"> </w:t>
      </w:r>
      <w:r>
        <w:t>l’organizzazione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riunioni</w:t>
      </w:r>
      <w:r>
        <w:rPr>
          <w:spacing w:val="1"/>
        </w:rPr>
        <w:t xml:space="preserve"> </w:t>
      </w:r>
      <w:r>
        <w:t>periodiche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OSC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condividere informazioni</w:t>
      </w:r>
      <w:r>
        <w:rPr>
          <w:spacing w:val="-1"/>
        </w:rPr>
        <w:t xml:space="preserve"> </w:t>
      </w:r>
      <w:r>
        <w:t>utili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riferimento,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 di</w:t>
      </w:r>
      <w:r>
        <w:rPr>
          <w:spacing w:val="-1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in</w:t>
      </w:r>
      <w:r w:rsidR="002A1DC7">
        <w:t xml:space="preserve"> </w:t>
      </w:r>
      <w:r w:rsidR="002A1DC7">
        <w:rPr>
          <w:color w:val="0000FF"/>
        </w:rPr>
        <w:t>[Paese/Regione/Area]</w:t>
      </w:r>
    </w:p>
    <w:p w:rsidR="00F059B4" w:rsidP="008C62E8" w:rsidRDefault="00F059B4" w14:paraId="617198C2" w14:textId="77777777">
      <w:pPr>
        <w:pStyle w:val="Corpotesto"/>
        <w:spacing w:before="1"/>
        <w:jc w:val="both"/>
      </w:pPr>
    </w:p>
    <w:p w:rsidRPr="002A1DC7" w:rsidR="00F059B4" w:rsidP="002A1DC7" w:rsidRDefault="0094466C" w14:paraId="5DFE2211" w14:textId="7777777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Raccolta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dati OSC</w:t>
      </w:r>
    </w:p>
    <w:p w:rsidR="00F059B4" w:rsidP="008C62E8" w:rsidRDefault="0094466C" w14:paraId="796DCCF9" w14:textId="1BA1F7E5">
      <w:pPr>
        <w:pStyle w:val="Corpotesto"/>
        <w:spacing w:before="121"/>
        <w:ind w:left="118" w:right="119"/>
        <w:jc w:val="both"/>
      </w:pPr>
      <w:r>
        <w:t>Raccogliere in un database i dati forniti dall’OSC sulle missioni in</w:t>
      </w:r>
      <w:r w:rsidR="002A1DC7">
        <w:t xml:space="preserve"> </w:t>
      </w:r>
      <w:r w:rsidR="002A1DC7">
        <w:rPr>
          <w:color w:val="0000FF"/>
        </w:rPr>
        <w:t>[Paese/Regione/Area]</w:t>
      </w:r>
      <w:r w:rsidR="002A1DC7">
        <w:t>, a</w:t>
      </w:r>
      <w:r>
        <w:t>nche al fine di assicurare</w:t>
      </w:r>
      <w:r>
        <w:rPr>
          <w:spacing w:val="1"/>
        </w:rPr>
        <w:t xml:space="preserve"> </w:t>
      </w:r>
      <w:r>
        <w:t>l’eventuale,</w:t>
      </w:r>
      <w:r>
        <w:rPr>
          <w:spacing w:val="1"/>
        </w:rPr>
        <w:t xml:space="preserve"> </w:t>
      </w:r>
      <w:r>
        <w:t>tempestivo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Crisi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Affari</w:t>
      </w:r>
      <w:r>
        <w:rPr>
          <w:spacing w:val="1"/>
        </w:rPr>
        <w:t xml:space="preserve"> </w:t>
      </w:r>
      <w:r>
        <w:t>Esteri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Internazionale.</w:t>
      </w:r>
    </w:p>
    <w:p w:rsidRPr="002A1DC7" w:rsidR="00F059B4" w:rsidP="008C62E8" w:rsidRDefault="00F059B4" w14:paraId="045D74C1" w14:textId="77777777">
      <w:pPr>
        <w:pStyle w:val="Corpotesto"/>
        <w:spacing w:before="10"/>
        <w:jc w:val="both"/>
        <w:rPr>
          <w:b/>
          <w:bCs/>
          <w:sz w:val="21"/>
        </w:rPr>
      </w:pPr>
    </w:p>
    <w:p w:rsidRPr="002A1DC7" w:rsidR="00F059B4" w:rsidP="002A1DC7" w:rsidRDefault="0094466C" w14:paraId="1054D32D" w14:textId="058F46D4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Coordinamento</w:t>
      </w:r>
      <w:r w:rsidRPr="002A1DC7">
        <w:rPr>
          <w:b/>
          <w:bCs/>
          <w:spacing w:val="-1"/>
        </w:rPr>
        <w:t xml:space="preserve"> </w:t>
      </w:r>
      <w:r w:rsidRPr="002A1DC7">
        <w:rPr>
          <w:b/>
          <w:bCs/>
        </w:rPr>
        <w:t>per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l’entrata in</w:t>
      </w:r>
      <w:r w:rsidRPr="002A1DC7" w:rsidR="00C45AC2">
        <w:rPr>
          <w:b/>
          <w:bCs/>
          <w:spacing w:val="-4"/>
        </w:rPr>
        <w:t xml:space="preserve"> </w:t>
      </w:r>
      <w:r w:rsidRPr="002A1DC7" w:rsidR="002A1DC7">
        <w:rPr>
          <w:b/>
          <w:bCs/>
          <w:color w:val="0000FF"/>
        </w:rPr>
        <w:t>[Paese/Regione/Area]</w:t>
      </w:r>
    </w:p>
    <w:p w:rsidR="00F059B4" w:rsidP="008C62E8" w:rsidRDefault="0094466C" w14:paraId="21362EA1" w14:textId="6C160692">
      <w:pPr>
        <w:pStyle w:val="Corpotesto"/>
        <w:spacing w:before="121"/>
        <w:ind w:left="118" w:right="121"/>
        <w:jc w:val="both"/>
      </w:pPr>
      <w:r>
        <w:t>Qualora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ingresso in</w:t>
      </w:r>
      <w:r>
        <w:rPr>
          <w:spacing w:val="-6"/>
        </w:rPr>
        <w:t xml:space="preserve"> </w:t>
      </w:r>
      <w:r w:rsidR="002A1DC7">
        <w:rPr>
          <w:color w:val="0000FF"/>
        </w:rPr>
        <w:t>[Paese/Regione/Area]</w:t>
      </w:r>
      <w:r w:rsidR="002A1DC7">
        <w:rPr>
          <w:color w:val="0000FF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dell’OSC</w:t>
      </w:r>
      <w:r>
        <w:rPr>
          <w:spacing w:val="-6"/>
        </w:rPr>
        <w:t xml:space="preserve"> </w:t>
      </w:r>
      <w:r>
        <w:t>dovesse</w:t>
      </w:r>
      <w:r>
        <w:rPr>
          <w:spacing w:val="-3"/>
        </w:rPr>
        <w:t xml:space="preserve"> </w:t>
      </w:r>
      <w:r>
        <w:t>incontrare</w:t>
      </w:r>
      <w:r>
        <w:rPr>
          <w:spacing w:val="-9"/>
        </w:rPr>
        <w:t xml:space="preserve"> </w:t>
      </w:r>
      <w:r>
        <w:t>difficoltà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riferimento,</w:t>
      </w:r>
      <w:r>
        <w:rPr>
          <w:spacing w:val="-47"/>
        </w:rPr>
        <w:t xml:space="preserve"> </w:t>
      </w:r>
      <w:r>
        <w:t>in particolare,</w:t>
      </w:r>
      <w:r>
        <w:rPr>
          <w:spacing w:val="1"/>
        </w:rPr>
        <w:t xml:space="preserve"> </w:t>
      </w:r>
      <w:r>
        <w:t>all’autorizzazione</w:t>
      </w:r>
      <w:r>
        <w:rPr>
          <w:spacing w:val="1"/>
        </w:rPr>
        <w:t xml:space="preserve"> </w:t>
      </w:r>
      <w:r>
        <w:t>all’ingresso</w:t>
      </w:r>
      <w:r>
        <w:rPr>
          <w:spacing w:val="1"/>
        </w:rPr>
        <w:t xml:space="preserve"> </w:t>
      </w:r>
      <w:r>
        <w:t>da parte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 xml:space="preserve">Autorità </w:t>
      </w:r>
      <w:r w:rsidR="00C45AC2">
        <w:t>(</w:t>
      </w:r>
      <w:r w:rsidRPr="002A1DC7" w:rsidR="00C45AC2">
        <w:rPr>
          <w:color w:val="0000FF"/>
        </w:rPr>
        <w:t>del Paese</w:t>
      </w:r>
      <w:r w:rsidR="00C45AC2">
        <w:t>)</w:t>
      </w:r>
      <w:r w:rsidR="002A1DC7">
        <w:t xml:space="preserve"> </w:t>
      </w:r>
      <w:r>
        <w:t>competenti, l’</w:t>
      </w:r>
      <w:r w:rsidRPr="002A1DC7">
        <w:rPr>
          <w:color w:val="0000FF"/>
        </w:rPr>
        <w:t>Ambasciata</w:t>
      </w:r>
      <w:r w:rsidRPr="002A1DC7" w:rsid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rPr>
          <w:spacing w:val="-1"/>
        </w:rPr>
        <w:t>d’Italia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 w:rsidRPr="002A1DC7" w:rsidR="002A1DC7">
        <w:rPr>
          <w:color w:val="0000FF"/>
          <w:spacing w:val="-1"/>
        </w:rPr>
        <w:t>[…]</w:t>
      </w:r>
      <w:r w:rsidR="002A1DC7">
        <w:rPr>
          <w:spacing w:val="-1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rPr>
          <w:spacing w:val="-1"/>
        </w:rPr>
        <w:t>farà</w:t>
      </w:r>
      <w:r>
        <w:rPr>
          <w:spacing w:val="-9"/>
        </w:rPr>
        <w:t xml:space="preserve"> </w:t>
      </w:r>
      <w:r>
        <w:rPr>
          <w:spacing w:val="-1"/>
        </w:rPr>
        <w:t>parte</w:t>
      </w:r>
      <w:r>
        <w:rPr>
          <w:spacing w:val="-5"/>
        </w:rPr>
        <w:t xml:space="preserve"> </w:t>
      </w:r>
      <w:r>
        <w:rPr>
          <w:spacing w:val="-1"/>
        </w:rPr>
        <w:t>attiva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rPr>
          <w:spacing w:val="-1"/>
        </w:rPr>
        <w:t>sensibilizzare,</w:t>
      </w:r>
      <w:r>
        <w:rPr>
          <w:spacing w:val="-6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competenza,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gramStart"/>
      <w:r>
        <w:t>predette</w:t>
      </w:r>
      <w:proofErr w:type="gramEnd"/>
      <w:r>
        <w:rPr>
          <w:spacing w:val="-6"/>
        </w:rPr>
        <w:t xml:space="preserve"> </w:t>
      </w:r>
      <w:r>
        <w:t>autorità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 w:rsidR="002A1DC7">
        <w:t xml:space="preserve">merito alla </w:t>
      </w:r>
      <w:r>
        <w:t>richiesta.</w:t>
      </w:r>
    </w:p>
    <w:p w:rsidR="00F059B4" w:rsidP="008C62E8" w:rsidRDefault="00F059B4" w14:paraId="36A7A2B1" w14:textId="77777777">
      <w:pPr>
        <w:pStyle w:val="Corpotesto"/>
        <w:spacing w:before="1"/>
        <w:jc w:val="both"/>
      </w:pPr>
    </w:p>
    <w:p w:rsidRPr="002A1DC7" w:rsidR="00F059B4" w:rsidP="002A1DC7" w:rsidRDefault="0094466C" w14:paraId="58192FB9" w14:textId="7777777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Situazioni</w:t>
      </w:r>
      <w:r w:rsidRPr="002A1DC7">
        <w:rPr>
          <w:b/>
          <w:bCs/>
          <w:spacing w:val="-4"/>
        </w:rPr>
        <w:t xml:space="preserve"> </w:t>
      </w:r>
      <w:r w:rsidRPr="002A1DC7">
        <w:rPr>
          <w:b/>
          <w:bCs/>
        </w:rPr>
        <w:t>di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particolare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pericolo</w:t>
      </w:r>
    </w:p>
    <w:p w:rsidR="00F059B4" w:rsidP="008C62E8" w:rsidRDefault="0094466C" w14:paraId="5948BABA" w14:textId="7ED01C82">
      <w:pPr>
        <w:pStyle w:val="Corpotesto"/>
        <w:spacing w:before="121"/>
        <w:ind w:left="118" w:right="122"/>
        <w:jc w:val="both"/>
      </w:pPr>
      <w:r>
        <w:t>L’</w:t>
      </w:r>
      <w:r w:rsidRPr="002A1DC7">
        <w:rPr>
          <w:color w:val="0000FF"/>
        </w:rPr>
        <w:t>Ambasciata</w:t>
      </w:r>
      <w:r w:rsidRPr="002A1DC7" w:rsidR="002A1DC7">
        <w:rPr>
          <w:color w:val="0000FF"/>
        </w:rPr>
        <w:t>/Consolato</w:t>
      </w:r>
      <w:r>
        <w:t xml:space="preserve"> d’Italia a </w:t>
      </w:r>
      <w:r w:rsidRPr="002A1DC7" w:rsidR="002A1DC7">
        <w:rPr>
          <w:color w:val="0000FF"/>
        </w:rPr>
        <w:t>[…]</w:t>
      </w:r>
      <w:r w:rsidR="002A1DC7">
        <w:t>,</w:t>
      </w:r>
      <w:r>
        <w:t xml:space="preserve"> nel caso ritenga che la situazione in </w:t>
      </w:r>
      <w:r w:rsidR="002A1DC7">
        <w:rPr>
          <w:color w:val="0000FF"/>
        </w:rPr>
        <w:t xml:space="preserve">[Paese/Regione/Area] </w:t>
      </w:r>
      <w:r>
        <w:t>non garantisca la piena sicurezza</w:t>
      </w:r>
      <w:r>
        <w:rPr>
          <w:spacing w:val="1"/>
        </w:rPr>
        <w:t xml:space="preserve"> </w:t>
      </w:r>
      <w:r>
        <w:t>al personale dell’OSC, procederà ad avvisare l’OSC e</w:t>
      </w:r>
      <w:r w:rsidR="00C45AC2">
        <w:t xml:space="preserve"> la Sede AICS di </w:t>
      </w:r>
      <w:r w:rsidRPr="002A1DC7" w:rsidR="002A1DC7">
        <w:rPr>
          <w:color w:val="0000FF"/>
        </w:rPr>
        <w:t>[…]</w:t>
      </w:r>
      <w:r>
        <w:t xml:space="preserve"> sulla necessità urgente di abbandono</w:t>
      </w:r>
      <w:r>
        <w:rPr>
          <w:spacing w:val="1"/>
        </w:rPr>
        <w:t xml:space="preserve"> </w:t>
      </w:r>
      <w:r w:rsidR="00C45AC2">
        <w:t xml:space="preserve">del </w:t>
      </w:r>
      <w:r w:rsidR="002A1DC7">
        <w:rPr>
          <w:color w:val="0000FF"/>
        </w:rPr>
        <w:t>[Paese/Regione/Area]</w:t>
      </w:r>
      <w:r>
        <w:t>.</w:t>
      </w:r>
    </w:p>
    <w:p w:rsidR="00F059B4" w:rsidP="008C62E8" w:rsidRDefault="00F059B4" w14:paraId="56304856" w14:textId="77777777">
      <w:pPr>
        <w:pStyle w:val="Corpotesto"/>
        <w:spacing w:before="8"/>
        <w:jc w:val="both"/>
        <w:rPr>
          <w:sz w:val="31"/>
        </w:rPr>
      </w:pPr>
    </w:p>
    <w:p w:rsidR="00F059B4" w:rsidP="002A1DC7" w:rsidRDefault="0094466C" w14:paraId="1553F21F" w14:textId="77777777">
      <w:pPr>
        <w:pStyle w:val="Titolo1"/>
        <w:ind w:left="0" w:right="417"/>
      </w:pPr>
      <w:r>
        <w:t>Art. 3</w:t>
      </w:r>
    </w:p>
    <w:p w:rsidR="00F059B4" w:rsidP="002A1DC7" w:rsidRDefault="0094466C" w14:paraId="507C51CC" w14:textId="77777777">
      <w:pPr>
        <w:spacing w:before="1"/>
        <w:ind w:right="417"/>
        <w:jc w:val="center"/>
        <w:rPr>
          <w:b/>
        </w:rPr>
      </w:pPr>
      <w:r>
        <w:rPr>
          <w:b/>
        </w:rPr>
        <w:t>Clausola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salvaguardia</w:t>
      </w:r>
    </w:p>
    <w:p w:rsidR="00F059B4" w:rsidP="008C62E8" w:rsidRDefault="00F059B4" w14:paraId="4C5AE456" w14:textId="77777777">
      <w:pPr>
        <w:pStyle w:val="Corpotesto"/>
        <w:spacing w:before="10"/>
        <w:jc w:val="both"/>
        <w:rPr>
          <w:b/>
          <w:sz w:val="31"/>
        </w:rPr>
      </w:pPr>
    </w:p>
    <w:p w:rsidR="00F059B4" w:rsidP="008C62E8" w:rsidRDefault="0094466C" w14:paraId="55F6A04A" w14:textId="188053DB">
      <w:pPr>
        <w:pStyle w:val="Corpotesto"/>
        <w:ind w:left="118" w:right="120"/>
        <w:jc w:val="both"/>
      </w:pPr>
      <w:r>
        <w:rPr>
          <w:spacing w:val="-1"/>
        </w:rPr>
        <w:t>Nel</w:t>
      </w:r>
      <w:r>
        <w:rPr>
          <w:spacing w:val="-9"/>
        </w:rPr>
        <w:t xml:space="preserve"> </w:t>
      </w:r>
      <w:r>
        <w:rPr>
          <w:spacing w:val="-1"/>
        </w:rPr>
        <w:t>caso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mancato</w:t>
      </w:r>
      <w:r>
        <w:rPr>
          <w:spacing w:val="-6"/>
        </w:rPr>
        <w:t xml:space="preserve"> </w:t>
      </w:r>
      <w:r>
        <w:t>rispetto,</w:t>
      </w:r>
      <w:r>
        <w:rPr>
          <w:spacing w:val="-6"/>
        </w:rPr>
        <w:t xml:space="preserve"> </w:t>
      </w:r>
      <w:r>
        <w:t>parziale</w:t>
      </w:r>
      <w:r>
        <w:rPr>
          <w:spacing w:val="-1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totale,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stabilito</w:t>
      </w:r>
      <w:r>
        <w:rPr>
          <w:spacing w:val="-6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protocollo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dell’OSC,</w:t>
      </w:r>
      <w:r>
        <w:rPr>
          <w:spacing w:val="-48"/>
        </w:rPr>
        <w:t xml:space="preserve"> </w:t>
      </w:r>
      <w:r>
        <w:t xml:space="preserve">la Sede AICS di </w:t>
      </w:r>
      <w:r w:rsidRPr="002A1DC7" w:rsidR="002A1DC7">
        <w:rPr>
          <w:color w:val="0000FF"/>
        </w:rPr>
        <w:t>[…]</w:t>
      </w:r>
      <w:r w:rsidRPr="002A1DC7" w:rsidR="002A1DC7">
        <w:t xml:space="preserve">, </w:t>
      </w:r>
      <w:r>
        <w:t>d’intesa con l’</w:t>
      </w:r>
      <w:r w:rsidRPr="002A1DC7">
        <w:rPr>
          <w:color w:val="0000FF"/>
        </w:rPr>
        <w:t>Ambasciata</w:t>
      </w:r>
      <w:r w:rsidRPr="002A1DC7" w:rsidR="002A1DC7">
        <w:rPr>
          <w:color w:val="0000FF"/>
        </w:rPr>
        <w:t>/Consolato</w:t>
      </w:r>
      <w:r>
        <w:t xml:space="preserve"> d’Italia a </w:t>
      </w:r>
      <w:r w:rsidRPr="002A1DC7" w:rsidR="002A1DC7">
        <w:rPr>
          <w:color w:val="0000FF"/>
        </w:rPr>
        <w:t>[…]</w:t>
      </w:r>
      <w:r w:rsidR="002A1DC7">
        <w:rPr>
          <w:color w:val="0000FF"/>
        </w:rPr>
        <w:t xml:space="preserve">, </w:t>
      </w:r>
      <w:r>
        <w:t>può sospendere il Disciplinare d’Incarico</w:t>
      </w:r>
      <w:r>
        <w:rPr>
          <w:spacing w:val="1"/>
        </w:rPr>
        <w:t xml:space="preserve"> </w:t>
      </w:r>
      <w:r>
        <w:t xml:space="preserve">relativo al progetto </w:t>
      </w:r>
      <w:r w:rsidRPr="002A1DC7" w:rsidR="002A1DC7">
        <w:rPr>
          <w:color w:val="0000FF"/>
        </w:rPr>
        <w:t>AID (…)</w:t>
      </w:r>
      <w:r w:rsidR="002A1DC7">
        <w:t xml:space="preserve"> </w:t>
      </w:r>
      <w:r>
        <w:t xml:space="preserve">titolo </w:t>
      </w:r>
      <w:r w:rsidRPr="002A1DC7" w:rsidR="002A1DC7">
        <w:rPr>
          <w:color w:val="0000FF"/>
        </w:rPr>
        <w:t>[…]</w:t>
      </w:r>
      <w:r w:rsidR="002A1DC7">
        <w:t xml:space="preserve"> </w:t>
      </w:r>
      <w:r>
        <w:t>oppure risolvere lo stesso mediante comunicazione scritta alla</w:t>
      </w:r>
      <w:r>
        <w:rPr>
          <w:spacing w:val="1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OSC.</w:t>
      </w:r>
    </w:p>
    <w:p w:rsidR="00F059B4" w:rsidRDefault="00F059B4" w14:paraId="27B27832" w14:textId="77777777">
      <w:pPr>
        <w:rPr>
          <w:sz w:val="23"/>
        </w:rPr>
      </w:pPr>
    </w:p>
    <w:p w:rsidR="005D16AB" w:rsidRDefault="005D16AB" w14:paraId="68C0EFFF" w14:textId="77777777">
      <w:pPr>
        <w:rPr>
          <w:sz w:val="23"/>
        </w:rPr>
      </w:pPr>
    </w:p>
    <w:p w:rsidR="009D3FA6" w:rsidP="009D3FA6" w:rsidRDefault="005D16AB" w14:paraId="17D9B17D" w14:textId="77777777">
      <w:pPr>
        <w:rPr>
          <w:color w:val="0000FF"/>
          <w:sz w:val="23"/>
        </w:rPr>
      </w:pPr>
      <w:r w:rsidRPr="005D16AB">
        <w:rPr>
          <w:sz w:val="23"/>
        </w:rPr>
        <w:t xml:space="preserve">Luogo, </w:t>
      </w:r>
      <w:r w:rsidRPr="00B97FA9">
        <w:rPr>
          <w:color w:val="0000FF"/>
          <w:sz w:val="23"/>
        </w:rPr>
        <w:t>[gg/mm/</w:t>
      </w:r>
      <w:proofErr w:type="spellStart"/>
      <w:r w:rsidRPr="00B97FA9">
        <w:rPr>
          <w:color w:val="0000FF"/>
          <w:sz w:val="23"/>
        </w:rPr>
        <w:t>aaaa</w:t>
      </w:r>
      <w:proofErr w:type="spellEnd"/>
      <w:r w:rsidRPr="00B97FA9">
        <w:rPr>
          <w:color w:val="0000FF"/>
          <w:sz w:val="23"/>
        </w:rPr>
        <w:t>]</w:t>
      </w:r>
    </w:p>
    <w:p w:rsidR="009D3FA6" w:rsidP="009D3FA6" w:rsidRDefault="009D3FA6" w14:paraId="200B2AB3" w14:textId="77777777">
      <w:pPr>
        <w:rPr>
          <w:color w:val="0000FF"/>
          <w:sz w:val="23"/>
        </w:rPr>
      </w:pPr>
    </w:p>
    <w:p w:rsidR="009D3FA6" w:rsidP="009D3FA6" w:rsidRDefault="009D3FA6" w14:paraId="16A3C651" w14:textId="77777777">
      <w:pPr>
        <w:rPr>
          <w:color w:val="0000FF"/>
          <w:sz w:val="23"/>
        </w:rPr>
      </w:pPr>
    </w:p>
    <w:p w:rsidR="009D3FA6" w:rsidP="009D3FA6" w:rsidRDefault="009D3FA6" w14:paraId="5D363361" w14:textId="77777777">
      <w:pPr>
        <w:jc w:val="center"/>
        <w:rPr>
          <w:sz w:val="23"/>
        </w:rPr>
      </w:pPr>
    </w:p>
    <w:p w:rsidR="00AE3A67" w:rsidP="009D3FA6" w:rsidRDefault="00AE3A67" w14:paraId="55B6E0BF" w14:textId="77777777">
      <w:pPr>
        <w:jc w:val="center"/>
        <w:rPr>
          <w:sz w:val="23"/>
        </w:rPr>
        <w:sectPr w:rsidR="00AE3A67" w:rsidSect="00B97FA9">
          <w:headerReference w:type="default" r:id="rId12"/>
          <w:footerReference w:type="default" r:id="rId13"/>
          <w:pgSz w:w="11920" w:h="16850" w:orient="portrait"/>
          <w:pgMar w:top="1160" w:right="1140" w:bottom="1200" w:left="1020" w:header="0" w:footer="1010" w:gutter="0"/>
          <w:cols w:space="720"/>
        </w:sectPr>
      </w:pPr>
    </w:p>
    <w:p w:rsidRPr="00B97FA9" w:rsidR="009D3FA6" w:rsidP="009D3FA6" w:rsidRDefault="009D3FA6" w14:paraId="23FBDB28" w14:textId="77777777">
      <w:pPr>
        <w:jc w:val="center"/>
        <w:rPr>
          <w:sz w:val="23"/>
        </w:rPr>
      </w:pPr>
      <w:r w:rsidRPr="00B97FA9">
        <w:rPr>
          <w:sz w:val="23"/>
        </w:rPr>
        <w:t>Per il Soggetto esecutore</w:t>
      </w:r>
    </w:p>
    <w:p w:rsidR="009D3FA6" w:rsidP="009D3FA6" w:rsidRDefault="009D3FA6" w14:paraId="10135D2F" w14:textId="77777777">
      <w:pPr>
        <w:jc w:val="center"/>
        <w:rPr>
          <w:i/>
          <w:iCs/>
          <w:sz w:val="23"/>
        </w:rPr>
      </w:pPr>
      <w:r w:rsidRPr="00B97FA9">
        <w:rPr>
          <w:i/>
          <w:iCs/>
          <w:color w:val="0000FF"/>
          <w:sz w:val="23"/>
        </w:rPr>
        <w:t>(firma leggibile, specificare Nome Cognome e funzione – Rappresentante Legale o suo Delegato)</w:t>
      </w:r>
    </w:p>
    <w:p w:rsidRPr="00773047" w:rsidR="009D3FA6" w:rsidP="009D3FA6" w:rsidRDefault="009D3FA6" w14:paraId="3612DCE1" w14:textId="77777777">
      <w:pPr>
        <w:jc w:val="center"/>
        <w:rPr>
          <w:i/>
          <w:iCs/>
          <w:sz w:val="23"/>
        </w:rPr>
      </w:pPr>
      <w:r w:rsidRPr="00B97FA9">
        <w:rPr>
          <w:sz w:val="23"/>
        </w:rPr>
        <w:t xml:space="preserve">Per </w:t>
      </w:r>
      <w:r w:rsidRPr="00B97FA9">
        <w:rPr>
          <w:color w:val="0000FF"/>
          <w:sz w:val="23"/>
        </w:rPr>
        <w:t xml:space="preserve">l’Ambasciata/Consolato </w:t>
      </w:r>
      <w:r w:rsidRPr="00B97FA9">
        <w:rPr>
          <w:sz w:val="23"/>
        </w:rPr>
        <w:t xml:space="preserve">d’Italia a </w:t>
      </w:r>
      <w:r w:rsidRPr="00B97FA9">
        <w:rPr>
          <w:color w:val="0000FF"/>
          <w:sz w:val="23"/>
        </w:rPr>
        <w:t>[…]</w:t>
      </w:r>
    </w:p>
    <w:p w:rsidRPr="009D3FA6" w:rsidR="009D3FA6" w:rsidP="009D3FA6" w:rsidRDefault="009D3FA6" w14:paraId="63D8DEC5" w14:textId="76F2ED9B">
      <w:pPr>
        <w:jc w:val="center"/>
        <w:rPr>
          <w:i/>
          <w:iCs/>
          <w:color w:val="0000FF"/>
          <w:sz w:val="23"/>
        </w:rPr>
        <w:sectPr w:rsidRPr="009D3FA6" w:rsidR="009D3FA6" w:rsidSect="009D3FA6">
          <w:type w:val="continuous"/>
          <w:pgSz w:w="11920" w:h="16850" w:orient="portrait"/>
          <w:pgMar w:top="1160" w:right="1140" w:bottom="1200" w:left="1020" w:header="0" w:footer="1010" w:gutter="0"/>
          <w:cols w:space="720" w:num="2"/>
        </w:sectPr>
      </w:pPr>
      <w:r w:rsidRPr="00B97FA9">
        <w:rPr>
          <w:i/>
          <w:iCs/>
          <w:color w:val="0000FF"/>
          <w:sz w:val="23"/>
        </w:rPr>
        <w:t>(firma leggibile, specificare Nome Cognome e funzione)</w:t>
      </w:r>
    </w:p>
    <w:p w:rsidR="009D3FA6" w:rsidP="009D3FA6" w:rsidRDefault="009D3FA6" w14:paraId="070A3B85" w14:textId="77777777">
      <w:pPr>
        <w:rPr>
          <w:sz w:val="23"/>
        </w:rPr>
      </w:pPr>
    </w:p>
    <w:p w:rsidR="009D3FA6" w:rsidP="009D3FA6" w:rsidRDefault="009D3FA6" w14:paraId="2E9A1BA8" w14:textId="77777777">
      <w:pPr>
        <w:rPr>
          <w:sz w:val="23"/>
        </w:rPr>
      </w:pPr>
    </w:p>
    <w:p w:rsidR="009D3FA6" w:rsidP="009D3FA6" w:rsidRDefault="009D3FA6" w14:paraId="6923DAAA" w14:textId="77777777">
      <w:pPr>
        <w:jc w:val="center"/>
        <w:rPr>
          <w:sz w:val="23"/>
        </w:rPr>
      </w:pPr>
      <w:r w:rsidRPr="00B97FA9">
        <w:rPr>
          <w:sz w:val="23"/>
        </w:rPr>
        <w:t xml:space="preserve">Per </w:t>
      </w:r>
      <w:r>
        <w:rPr>
          <w:sz w:val="23"/>
        </w:rPr>
        <w:t>conoscenza</w:t>
      </w:r>
    </w:p>
    <w:p w:rsidRPr="00B97FA9" w:rsidR="009D3FA6" w:rsidP="009D3FA6" w:rsidRDefault="00AE3A67" w14:paraId="1F889569" w14:textId="40AB2504">
      <w:pPr>
        <w:jc w:val="center"/>
        <w:rPr>
          <w:sz w:val="23"/>
        </w:rPr>
      </w:pPr>
      <w:r>
        <w:rPr>
          <w:sz w:val="23"/>
        </w:rPr>
        <w:t>Per l’</w:t>
      </w:r>
      <w:r w:rsidRPr="00B97FA9" w:rsidR="009D3FA6">
        <w:rPr>
          <w:sz w:val="23"/>
        </w:rPr>
        <w:t>AICS</w:t>
      </w:r>
    </w:p>
    <w:p w:rsidRPr="00B97FA9" w:rsidR="009D3FA6" w:rsidP="009D3FA6" w:rsidRDefault="009D3FA6" w14:paraId="55D894F7" w14:textId="77777777">
      <w:pPr>
        <w:jc w:val="center"/>
        <w:rPr>
          <w:i/>
          <w:iCs/>
          <w:color w:val="0000FF"/>
          <w:sz w:val="23"/>
        </w:rPr>
      </w:pPr>
      <w:r w:rsidRPr="00B97FA9">
        <w:rPr>
          <w:i/>
          <w:iCs/>
          <w:color w:val="0000FF"/>
          <w:sz w:val="23"/>
        </w:rPr>
        <w:t>(firma leggibile, Titolare della Sede Estera AICS)</w:t>
      </w:r>
    </w:p>
    <w:p w:rsidRPr="009D3FA6" w:rsidR="009D3FA6" w:rsidP="009D3FA6" w:rsidRDefault="009D3FA6" w14:paraId="069BD8FB" w14:textId="19940177">
      <w:pPr>
        <w:rPr>
          <w:color w:val="0000FF"/>
          <w:sz w:val="23"/>
        </w:rPr>
        <w:sectPr w:rsidRPr="009D3FA6" w:rsidR="009D3FA6" w:rsidSect="009D3FA6">
          <w:type w:val="continuous"/>
          <w:pgSz w:w="11920" w:h="16850" w:orient="portrait"/>
          <w:pgMar w:top="1160" w:right="1140" w:bottom="1200" w:left="1020" w:header="0" w:footer="1010" w:gutter="0"/>
          <w:cols w:space="720"/>
        </w:sectPr>
      </w:pPr>
    </w:p>
    <w:p w:rsidRPr="00B97FA9" w:rsidR="00B97FA9" w:rsidP="009D3FA6" w:rsidRDefault="00B97FA9" w14:paraId="348339F7" w14:textId="64D215E8">
      <w:pPr>
        <w:rPr>
          <w:i/>
          <w:iCs/>
          <w:color w:val="0000FF"/>
          <w:sz w:val="23"/>
        </w:rPr>
      </w:pPr>
    </w:p>
    <w:sectPr w:rsidRPr="00B97FA9" w:rsidR="00B97FA9" w:rsidSect="00B97FA9">
      <w:type w:val="continuous"/>
      <w:pgSz w:w="11920" w:h="16850" w:orient="portrait"/>
      <w:pgMar w:top="1160" w:right="1140" w:bottom="1200" w:left="1020" w:header="0" w:footer="1010" w:gutter="0"/>
      <w:cols w:space="720" w:num="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A5A9F" w:rsidRDefault="004A5A9F" w14:paraId="584E44D1" w14:textId="77777777">
      <w:r>
        <w:separator/>
      </w:r>
    </w:p>
  </w:endnote>
  <w:endnote w:type="continuationSeparator" w:id="0">
    <w:p w:rsidR="004A5A9F" w:rsidRDefault="004A5A9F" w14:paraId="62F72B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768318"/>
      <w:docPartObj>
        <w:docPartGallery w:val="Page Numbers (Bottom of Page)"/>
        <w:docPartUnique/>
      </w:docPartObj>
    </w:sdtPr>
    <w:sdtContent>
      <w:p w:rsidR="00AE3A67" w:rsidRDefault="00AE3A67" w14:paraId="58158EB0" w14:textId="4B5F21F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E3A67" w:rsidRDefault="00AE3A67" w14:paraId="3550FCB2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A5A9F" w:rsidRDefault="004A5A9F" w14:paraId="570FB6BA" w14:textId="77777777">
      <w:r>
        <w:separator/>
      </w:r>
    </w:p>
  </w:footnote>
  <w:footnote w:type="continuationSeparator" w:id="0">
    <w:p w:rsidR="004A5A9F" w:rsidRDefault="004A5A9F" w14:paraId="43BE210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3FA6" w:rsidRDefault="009D3FA6" w14:paraId="67514F8B" w14:textId="77777777">
    <w:pPr>
      <w:pStyle w:val="Intestazione"/>
      <w:rPr>
        <w:color w:val="0000FF"/>
      </w:rPr>
    </w:pPr>
  </w:p>
  <w:p w:rsidR="009D3FA6" w:rsidRDefault="003322B9" w14:paraId="13C6BB73" w14:textId="3EBCAD4E">
    <w:pPr>
      <w:pStyle w:val="Intestazione"/>
      <w:rPr>
        <w:color w:val="0000FF"/>
      </w:rPr>
    </w:pPr>
    <w:r w:rsidRPr="003322B9">
      <w:rPr>
        <w:color w:val="0000FF"/>
      </w:rPr>
      <w:t>LOGO AMBASCIATA/CONSOLATO D’ITALIA</w:t>
    </w:r>
  </w:p>
  <w:p w:rsidR="009D3FA6" w:rsidRDefault="009D3FA6" w14:paraId="7C169786" w14:textId="77777777">
    <w:pPr>
      <w:pStyle w:val="Intestazione"/>
      <w:rPr>
        <w:color w:val="0000FF"/>
      </w:rPr>
    </w:pPr>
  </w:p>
  <w:p w:rsidR="009D3FA6" w:rsidRDefault="009D3FA6" w14:paraId="1FCAAC3C" w14:textId="77777777">
    <w:pPr>
      <w:pStyle w:val="Intestazione"/>
      <w:rPr>
        <w:color w:val="0000FF"/>
      </w:rPr>
    </w:pPr>
  </w:p>
  <w:p w:rsidR="009D3FA6" w:rsidRDefault="009D3FA6" w14:paraId="187DA406" w14:textId="77777777">
    <w:pPr>
      <w:pStyle w:val="Intestazione"/>
      <w:rPr>
        <w:color w:val="0000FF"/>
      </w:rPr>
    </w:pPr>
  </w:p>
  <w:p w:rsidRPr="003322B9" w:rsidR="009D3FA6" w:rsidRDefault="009D3FA6" w14:paraId="4CA0368A" w14:textId="77777777">
    <w:pPr>
      <w:pStyle w:val="Intestazione"/>
      <w:rPr>
        <w:color w:val="0000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A5664"/>
    <w:multiLevelType w:val="hybridMultilevel"/>
    <w:tmpl w:val="E1D8DAAC"/>
    <w:lvl w:ilvl="0" w:tplc="5C104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3302"/>
    <w:multiLevelType w:val="hybridMultilevel"/>
    <w:tmpl w:val="2B64E38C"/>
    <w:lvl w:ilvl="0" w:tplc="36F2732A">
      <w:start w:val="1"/>
      <w:numFmt w:val="decimal"/>
      <w:lvlText w:val="%1."/>
      <w:lvlJc w:val="left"/>
      <w:pPr>
        <w:ind w:left="336" w:hanging="219"/>
        <w:jc w:val="left"/>
      </w:pPr>
      <w:rPr>
        <w:rFonts w:hint="default" w:ascii="Calibri" w:hAnsi="Calibri" w:eastAsia="Calibri" w:cs="Calibri"/>
        <w:w w:val="100"/>
        <w:sz w:val="22"/>
        <w:szCs w:val="22"/>
        <w:u w:val="single" w:color="000000"/>
        <w:lang w:val="it-IT" w:eastAsia="en-US" w:bidi="ar-SA"/>
      </w:rPr>
    </w:lvl>
    <w:lvl w:ilvl="1" w:tplc="8D207E20">
      <w:numFmt w:val="bullet"/>
      <w:lvlText w:val="•"/>
      <w:lvlJc w:val="left"/>
      <w:pPr>
        <w:ind w:left="1281" w:hanging="219"/>
      </w:pPr>
      <w:rPr>
        <w:rFonts w:hint="default"/>
        <w:lang w:val="it-IT" w:eastAsia="en-US" w:bidi="ar-SA"/>
      </w:rPr>
    </w:lvl>
    <w:lvl w:ilvl="2" w:tplc="EEEA2258">
      <w:numFmt w:val="bullet"/>
      <w:lvlText w:val="•"/>
      <w:lvlJc w:val="left"/>
      <w:pPr>
        <w:ind w:left="2222" w:hanging="219"/>
      </w:pPr>
      <w:rPr>
        <w:rFonts w:hint="default"/>
        <w:lang w:val="it-IT" w:eastAsia="en-US" w:bidi="ar-SA"/>
      </w:rPr>
    </w:lvl>
    <w:lvl w:ilvl="3" w:tplc="15D62158">
      <w:numFmt w:val="bullet"/>
      <w:lvlText w:val="•"/>
      <w:lvlJc w:val="left"/>
      <w:pPr>
        <w:ind w:left="3163" w:hanging="219"/>
      </w:pPr>
      <w:rPr>
        <w:rFonts w:hint="default"/>
        <w:lang w:val="it-IT" w:eastAsia="en-US" w:bidi="ar-SA"/>
      </w:rPr>
    </w:lvl>
    <w:lvl w:ilvl="4" w:tplc="7F1601E0">
      <w:numFmt w:val="bullet"/>
      <w:lvlText w:val="•"/>
      <w:lvlJc w:val="left"/>
      <w:pPr>
        <w:ind w:left="4104" w:hanging="219"/>
      </w:pPr>
      <w:rPr>
        <w:rFonts w:hint="default"/>
        <w:lang w:val="it-IT" w:eastAsia="en-US" w:bidi="ar-SA"/>
      </w:rPr>
    </w:lvl>
    <w:lvl w:ilvl="5" w:tplc="662E5608">
      <w:numFmt w:val="bullet"/>
      <w:lvlText w:val="•"/>
      <w:lvlJc w:val="left"/>
      <w:pPr>
        <w:ind w:left="5045" w:hanging="219"/>
      </w:pPr>
      <w:rPr>
        <w:rFonts w:hint="default"/>
        <w:lang w:val="it-IT" w:eastAsia="en-US" w:bidi="ar-SA"/>
      </w:rPr>
    </w:lvl>
    <w:lvl w:ilvl="6" w:tplc="CB724FBA">
      <w:numFmt w:val="bullet"/>
      <w:lvlText w:val="•"/>
      <w:lvlJc w:val="left"/>
      <w:pPr>
        <w:ind w:left="5986" w:hanging="219"/>
      </w:pPr>
      <w:rPr>
        <w:rFonts w:hint="default"/>
        <w:lang w:val="it-IT" w:eastAsia="en-US" w:bidi="ar-SA"/>
      </w:rPr>
    </w:lvl>
    <w:lvl w:ilvl="7" w:tplc="F4E0B55E">
      <w:numFmt w:val="bullet"/>
      <w:lvlText w:val="•"/>
      <w:lvlJc w:val="left"/>
      <w:pPr>
        <w:ind w:left="6927" w:hanging="219"/>
      </w:pPr>
      <w:rPr>
        <w:rFonts w:hint="default"/>
        <w:lang w:val="it-IT" w:eastAsia="en-US" w:bidi="ar-SA"/>
      </w:rPr>
    </w:lvl>
    <w:lvl w:ilvl="8" w:tplc="8B605648">
      <w:numFmt w:val="bullet"/>
      <w:lvlText w:val="•"/>
      <w:lvlJc w:val="left"/>
      <w:pPr>
        <w:ind w:left="786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330333D6"/>
    <w:multiLevelType w:val="hybridMultilevel"/>
    <w:tmpl w:val="B99C2A44"/>
    <w:lvl w:ilvl="0" w:tplc="0410000F">
      <w:start w:val="1"/>
      <w:numFmt w:val="decimal"/>
      <w:lvlText w:val="%1."/>
      <w:lvlJc w:val="left"/>
      <w:pPr>
        <w:ind w:left="837" w:hanging="360"/>
      </w:pPr>
    </w:lvl>
    <w:lvl w:ilvl="1" w:tplc="04100019" w:tentative="1">
      <w:start w:val="1"/>
      <w:numFmt w:val="lowerLetter"/>
      <w:lvlText w:val="%2."/>
      <w:lvlJc w:val="left"/>
      <w:pPr>
        <w:ind w:left="1557" w:hanging="360"/>
      </w:pPr>
    </w:lvl>
    <w:lvl w:ilvl="2" w:tplc="0410001B" w:tentative="1">
      <w:start w:val="1"/>
      <w:numFmt w:val="lowerRoman"/>
      <w:lvlText w:val="%3."/>
      <w:lvlJc w:val="right"/>
      <w:pPr>
        <w:ind w:left="2277" w:hanging="180"/>
      </w:pPr>
    </w:lvl>
    <w:lvl w:ilvl="3" w:tplc="0410000F" w:tentative="1">
      <w:start w:val="1"/>
      <w:numFmt w:val="decimal"/>
      <w:lvlText w:val="%4."/>
      <w:lvlJc w:val="left"/>
      <w:pPr>
        <w:ind w:left="2997" w:hanging="360"/>
      </w:pPr>
    </w:lvl>
    <w:lvl w:ilvl="4" w:tplc="04100019" w:tentative="1">
      <w:start w:val="1"/>
      <w:numFmt w:val="lowerLetter"/>
      <w:lvlText w:val="%5."/>
      <w:lvlJc w:val="left"/>
      <w:pPr>
        <w:ind w:left="3717" w:hanging="360"/>
      </w:pPr>
    </w:lvl>
    <w:lvl w:ilvl="5" w:tplc="0410001B" w:tentative="1">
      <w:start w:val="1"/>
      <w:numFmt w:val="lowerRoman"/>
      <w:lvlText w:val="%6."/>
      <w:lvlJc w:val="right"/>
      <w:pPr>
        <w:ind w:left="4437" w:hanging="180"/>
      </w:pPr>
    </w:lvl>
    <w:lvl w:ilvl="6" w:tplc="0410000F" w:tentative="1">
      <w:start w:val="1"/>
      <w:numFmt w:val="decimal"/>
      <w:lvlText w:val="%7."/>
      <w:lvlJc w:val="left"/>
      <w:pPr>
        <w:ind w:left="5157" w:hanging="360"/>
      </w:pPr>
    </w:lvl>
    <w:lvl w:ilvl="7" w:tplc="04100019" w:tentative="1">
      <w:start w:val="1"/>
      <w:numFmt w:val="lowerLetter"/>
      <w:lvlText w:val="%8."/>
      <w:lvlJc w:val="left"/>
      <w:pPr>
        <w:ind w:left="5877" w:hanging="360"/>
      </w:pPr>
    </w:lvl>
    <w:lvl w:ilvl="8" w:tplc="0410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 w15:restartNumberingAfterBreak="0">
    <w:nsid w:val="43A846D1"/>
    <w:multiLevelType w:val="hybridMultilevel"/>
    <w:tmpl w:val="27C2910E"/>
    <w:lvl w:ilvl="0" w:tplc="AA40D858">
      <w:start w:val="1"/>
      <w:numFmt w:val="decimal"/>
      <w:lvlText w:val="%1."/>
      <w:lvlJc w:val="left"/>
      <w:pPr>
        <w:tabs>
          <w:tab w:val="num" w:pos="1711"/>
        </w:tabs>
        <w:ind w:left="17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611"/>
        </w:tabs>
        <w:ind w:left="261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331"/>
        </w:tabs>
        <w:ind w:left="333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51"/>
        </w:tabs>
        <w:ind w:left="405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71"/>
        </w:tabs>
        <w:ind w:left="477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91"/>
        </w:tabs>
        <w:ind w:left="549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211"/>
        </w:tabs>
        <w:ind w:left="621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931"/>
        </w:tabs>
        <w:ind w:left="693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51"/>
        </w:tabs>
        <w:ind w:left="7651" w:hanging="180"/>
      </w:pPr>
    </w:lvl>
  </w:abstractNum>
  <w:abstractNum w:abstractNumId="4" w15:restartNumberingAfterBreak="0">
    <w:nsid w:val="7F6637F1"/>
    <w:multiLevelType w:val="hybridMultilevel"/>
    <w:tmpl w:val="9A0A03E6"/>
    <w:lvl w:ilvl="0" w:tplc="EA161068">
      <w:start w:val="1"/>
      <w:numFmt w:val="decimal"/>
      <w:lvlText w:val="%1."/>
      <w:lvlJc w:val="left"/>
      <w:pPr>
        <w:ind w:left="545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 w:tplc="E5BE5650">
      <w:numFmt w:val="bullet"/>
      <w:lvlText w:val="•"/>
      <w:lvlJc w:val="left"/>
      <w:pPr>
        <w:ind w:left="1461" w:hanging="360"/>
      </w:pPr>
      <w:rPr>
        <w:rFonts w:hint="default"/>
        <w:lang w:val="it-IT" w:eastAsia="en-US" w:bidi="ar-SA"/>
      </w:rPr>
    </w:lvl>
    <w:lvl w:ilvl="2" w:tplc="8F6C8E14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3" w:tplc="21982E34">
      <w:numFmt w:val="bullet"/>
      <w:lvlText w:val="•"/>
      <w:lvlJc w:val="left"/>
      <w:pPr>
        <w:ind w:left="3303" w:hanging="360"/>
      </w:pPr>
      <w:rPr>
        <w:rFonts w:hint="default"/>
        <w:lang w:val="it-IT" w:eastAsia="en-US" w:bidi="ar-SA"/>
      </w:rPr>
    </w:lvl>
    <w:lvl w:ilvl="4" w:tplc="FAE8490E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5" w:tplc="0C44EC82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886A3E8">
      <w:numFmt w:val="bullet"/>
      <w:lvlText w:val="•"/>
      <w:lvlJc w:val="left"/>
      <w:pPr>
        <w:ind w:left="6066" w:hanging="360"/>
      </w:pPr>
      <w:rPr>
        <w:rFonts w:hint="default"/>
        <w:lang w:val="it-IT" w:eastAsia="en-US" w:bidi="ar-SA"/>
      </w:rPr>
    </w:lvl>
    <w:lvl w:ilvl="7" w:tplc="918ADA0A">
      <w:numFmt w:val="bullet"/>
      <w:lvlText w:val="•"/>
      <w:lvlJc w:val="left"/>
      <w:pPr>
        <w:ind w:left="6987" w:hanging="360"/>
      </w:pPr>
      <w:rPr>
        <w:rFonts w:hint="default"/>
        <w:lang w:val="it-IT" w:eastAsia="en-US" w:bidi="ar-SA"/>
      </w:rPr>
    </w:lvl>
    <w:lvl w:ilvl="8" w:tplc="71CCF83E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 w16cid:durableId="1077245392">
    <w:abstractNumId w:val="1"/>
  </w:num>
  <w:num w:numId="2" w16cid:durableId="1738745790">
    <w:abstractNumId w:val="4"/>
  </w:num>
  <w:num w:numId="3" w16cid:durableId="2044744832">
    <w:abstractNumId w:val="3"/>
  </w:num>
  <w:num w:numId="4" w16cid:durableId="1879120531">
    <w:abstractNumId w:val="2"/>
  </w:num>
  <w:num w:numId="5" w16cid:durableId="13041895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9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B4"/>
    <w:rsid w:val="001972AD"/>
    <w:rsid w:val="002A1DC7"/>
    <w:rsid w:val="002B0CF2"/>
    <w:rsid w:val="00312C48"/>
    <w:rsid w:val="003322B9"/>
    <w:rsid w:val="00340D98"/>
    <w:rsid w:val="004A5A9F"/>
    <w:rsid w:val="0054013F"/>
    <w:rsid w:val="005A2EE7"/>
    <w:rsid w:val="005D16AB"/>
    <w:rsid w:val="00773047"/>
    <w:rsid w:val="008116BB"/>
    <w:rsid w:val="008837F8"/>
    <w:rsid w:val="00883E09"/>
    <w:rsid w:val="008B2F86"/>
    <w:rsid w:val="008C62E8"/>
    <w:rsid w:val="0094466C"/>
    <w:rsid w:val="009A5FD1"/>
    <w:rsid w:val="009D3FA6"/>
    <w:rsid w:val="00A14DDA"/>
    <w:rsid w:val="00A4074B"/>
    <w:rsid w:val="00AA69E2"/>
    <w:rsid w:val="00AE3A67"/>
    <w:rsid w:val="00B02C7B"/>
    <w:rsid w:val="00B97FA9"/>
    <w:rsid w:val="00BA3094"/>
    <w:rsid w:val="00C45AC2"/>
    <w:rsid w:val="00CC1B7A"/>
    <w:rsid w:val="00D26E40"/>
    <w:rsid w:val="00E83517"/>
    <w:rsid w:val="00EA00FC"/>
    <w:rsid w:val="00EA43FD"/>
    <w:rsid w:val="00EB35D5"/>
    <w:rsid w:val="00F059B4"/>
    <w:rsid w:val="00F373AD"/>
    <w:rsid w:val="11044561"/>
    <w:rsid w:val="197AB5FC"/>
    <w:rsid w:val="3BF34990"/>
    <w:rsid w:val="608D9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8BA41"/>
  <w15:docId w15:val="{DD138C44-C037-4CB2-8A54-D48A712AD1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Calibri" w:hAnsi="Calibri" w:eastAsia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27"/>
      <w:jc w:val="center"/>
      <w:outlineLvl w:val="0"/>
    </w:pPr>
    <w:rPr>
      <w:b/>
      <w:bCs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524" w:right="41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336" w:hanging="361"/>
      <w:jc w:val="both"/>
    </w:pPr>
    <w:rPr>
      <w:u w:val="single" w:color="000000"/>
    </w:rPr>
  </w:style>
  <w:style w:type="paragraph" w:styleId="TableParagraph" w:customStyle="1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B2F86"/>
    <w:rPr>
      <w:rFonts w:ascii="Calibri" w:hAnsi="Calibri" w:eastAsia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B2F86"/>
    <w:rPr>
      <w:rFonts w:ascii="Calibri" w:hAnsi="Calibri" w:eastAsia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14D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4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dovesiamonelmondo.it/" TargetMode="Externa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hyperlink" Target="https://www.dovesiamonelmondo.it/public/perchilavora" TargetMode="Externa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www.ngosafety.org/)%20e%20dagli%20Uffici%20UE," TargetMode="Externa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hyperlink" Target="http://www.viaggiaresicuri.it/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mailto:segreteria.kiev@esteri.it" TargetMode="Externa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1" ma:contentTypeDescription="Creare un nuovo documento." ma:contentTypeScope="" ma:versionID="988ed74ac4cf1b806b69a7da1229cf34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6ee92721ce74c670c955fa15b9a1383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Props1.xml><?xml version="1.0" encoding="utf-8"?>
<ds:datastoreItem xmlns:ds="http://schemas.openxmlformats.org/officeDocument/2006/customXml" ds:itemID="{04B2A029-E95D-486C-9C58-C9AF0E83B008}"/>
</file>

<file path=customXml/itemProps2.xml><?xml version="1.0" encoding="utf-8"?>
<ds:datastoreItem xmlns:ds="http://schemas.openxmlformats.org/officeDocument/2006/customXml" ds:itemID="{652D001F-2863-4DBF-8FA9-61023CD3C24A}"/>
</file>

<file path=customXml/itemProps3.xml><?xml version="1.0" encoding="utf-8"?>
<ds:datastoreItem xmlns:ds="http://schemas.openxmlformats.org/officeDocument/2006/customXml" ds:itemID="{FFDFDCBD-C3D8-43A1-84A3-0C686002811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alessandra.lentini</dc:creator>
  <cp:lastModifiedBy>Laura Porcellato</cp:lastModifiedBy>
  <cp:revision>22</cp:revision>
  <dcterms:created xsi:type="dcterms:W3CDTF">2024-07-05T11:05:00Z</dcterms:created>
  <dcterms:modified xsi:type="dcterms:W3CDTF">2025-01-15T12:20:30Z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ContentTypeId">
    <vt:lpwstr>0x0101004E246AF2EC0AA4428F46B4E60AE2F8D9</vt:lpwstr>
  </property>
  <property fmtid="{D5CDD505-2E9C-101B-9397-08002B2CF9AE}" pid="6" name="MediaServiceImageTags">
    <vt:lpwstr/>
  </property>
</Properties>
</file>